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7654F65" w14:textId="32898E6A" w:rsidR="000874FE" w:rsidRDefault="006162BB" w:rsidP="006F2A37">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مرحوم نائینی و بعضی دیگر متعرض کلامی شدند که به مرحوم شیخ هادی طهرانی قدس الله نفسه نسبت داده شده است و عرض کردم کتابی هم شاگرد ایشان نوشته محبت کردند آوردند فعلا بحث را در آن پیدا نکردم چون خیلی طولانی ایشان خیلی از بحث خارج شدند مرحوم آقای شیخ میرزا صادق آقا ، خیلی بحث</w:t>
      </w:r>
      <w:r>
        <w:rPr>
          <w:rFonts w:ascii="Symbol" w:hAnsi="Symbol" w:cs="IRLotus" w:hint="eastAsia"/>
          <w:b/>
          <w:bCs/>
          <w:sz w:val="28"/>
          <w:rtl/>
          <w:lang w:bidi="fa-IR"/>
        </w:rPr>
        <w:t>‌</w:t>
      </w:r>
      <w:r>
        <w:rPr>
          <w:rFonts w:ascii="Symbol" w:hAnsi="Symbol" w:cs="IRLotus" w:hint="cs"/>
          <w:b/>
          <w:bCs/>
          <w:sz w:val="28"/>
          <w:rtl/>
          <w:lang w:bidi="fa-IR"/>
        </w:rPr>
        <w:t>هایی که اصلا مربوط بما نحن فیه نیست آوردند.</w:t>
      </w:r>
    </w:p>
    <w:p w14:paraId="62D0B9F7" w14:textId="1915BF0F" w:rsidR="006162BB" w:rsidRDefault="006162BB" w:rsidP="006162BB">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بحثی را که نسبت داده شده است این است که اصولا نزاع در مقام در باب مشتق راجع است به مقام تطبیق و انطباق یا راجع است به مقامی چون استعمال و وضع ، مرحوم نائینی خوب عقیده</w:t>
      </w:r>
      <w:r>
        <w:rPr>
          <w:rFonts w:ascii="Symbol" w:hAnsi="Symbol" w:cs="IRLotus" w:hint="eastAsia"/>
          <w:b/>
          <w:bCs/>
          <w:sz w:val="28"/>
          <w:rtl/>
          <w:lang w:bidi="fa-IR"/>
        </w:rPr>
        <w:t>‌</w:t>
      </w:r>
      <w:r>
        <w:rPr>
          <w:rFonts w:ascii="Symbol" w:hAnsi="Symbol" w:cs="IRLotus" w:hint="cs"/>
          <w:b/>
          <w:bCs/>
          <w:sz w:val="28"/>
          <w:rtl/>
          <w:lang w:bidi="fa-IR"/>
        </w:rPr>
        <w:t xml:space="preserve">شان که راجع به مقام وضع و استعمال است آن آقا فرمودند به اینکه راجع است به مقام تطبیق و انطباق بعد مرحوم نائینی متعرض معنای استعمال شدند که توضیحاتش گذشت انطباق هم عبارت از انطباق به معنای کلی بر مصادیقه و صدقه علیها و این انطباق لا یتصف بالحقیقة والمجاز بل هو من الامور الواقعیة التکوینیة </w:t>
      </w:r>
      <w:r w:rsidR="00C61BFA">
        <w:rPr>
          <w:rFonts w:ascii="Symbol" w:hAnsi="Symbol" w:cs="IRLotus" w:hint="cs"/>
          <w:b/>
          <w:bCs/>
          <w:sz w:val="28"/>
          <w:rtl/>
          <w:lang w:bidi="fa-IR"/>
        </w:rPr>
        <w:t>ویتصف بالوجود والعدم یا انطباق دارد یا انطباق ندارد خوب وارد این بحث شدند .</w:t>
      </w:r>
    </w:p>
    <w:p w14:paraId="68415B09" w14:textId="36A56B03" w:rsidR="00C61BFA" w:rsidRDefault="00C61BFA" w:rsidP="00C61BF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ایشان موارد انطباق را که متعرض شدند می</w:t>
      </w:r>
      <w:r>
        <w:rPr>
          <w:rFonts w:ascii="Symbol" w:hAnsi="Symbol" w:cs="IRLotus" w:hint="eastAsia"/>
          <w:b/>
          <w:bCs/>
          <w:sz w:val="28"/>
          <w:rtl/>
          <w:lang w:bidi="fa-IR"/>
        </w:rPr>
        <w:t>‌</w:t>
      </w:r>
      <w:r>
        <w:rPr>
          <w:rFonts w:ascii="Symbol" w:hAnsi="Symbol" w:cs="IRLotus" w:hint="cs"/>
          <w:b/>
          <w:bCs/>
          <w:sz w:val="28"/>
          <w:rtl/>
          <w:lang w:bidi="fa-IR"/>
        </w:rPr>
        <w:t>رسند به بحثی را که به صکاکی نسبت داده شده است . والحاصل لو اطلق الاسد علی زید من دون تصرف فی معنی الاسد بل یراد منه معناه الحقیقیة یکون هذا الکلام کذب راست است این کلام کذب است مخصوصا اگر به انسان شجاع بگویند اسد دروغ است و مجرد ادعائه لها ایضا کذبا ومجرد الادعاء بان الزید من افراد الاسد لا یخرج الکلام عن الکذب کلام را از کذب بودن در نمی</w:t>
      </w:r>
      <w:r>
        <w:rPr>
          <w:rFonts w:ascii="Symbol" w:hAnsi="Symbol" w:cs="IRLotus" w:hint="eastAsia"/>
          <w:b/>
          <w:bCs/>
          <w:sz w:val="28"/>
          <w:rtl/>
          <w:lang w:bidi="fa-IR"/>
        </w:rPr>
        <w:t>‌</w:t>
      </w:r>
      <w:r>
        <w:rPr>
          <w:rFonts w:ascii="Symbol" w:hAnsi="Symbol" w:cs="IRLotus" w:hint="cs"/>
          <w:b/>
          <w:bCs/>
          <w:sz w:val="28"/>
          <w:rtl/>
          <w:lang w:bidi="fa-IR"/>
        </w:rPr>
        <w:t xml:space="preserve">آورد به مجرد اینکه بخواهد انسان ادعا بکند که ایشان مثلا زید اسد است . </w:t>
      </w:r>
    </w:p>
    <w:p w14:paraId="44A86D4C" w14:textId="77777777" w:rsidR="003933B8" w:rsidRDefault="00C61BFA" w:rsidP="00C61BFA">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ایشان می</w:t>
      </w:r>
      <w:r>
        <w:rPr>
          <w:rFonts w:ascii="Symbol" w:hAnsi="Symbol" w:cs="IRLotus" w:hint="eastAsia"/>
          <w:b/>
          <w:bCs/>
          <w:sz w:val="28"/>
          <w:rtl/>
          <w:lang w:bidi="fa-IR"/>
        </w:rPr>
        <w:t>‌</w:t>
      </w:r>
      <w:r>
        <w:rPr>
          <w:rFonts w:ascii="Symbol" w:hAnsi="Symbol" w:cs="IRLotus" w:hint="cs"/>
          <w:b/>
          <w:bCs/>
          <w:sz w:val="28"/>
          <w:rtl/>
          <w:lang w:bidi="fa-IR"/>
        </w:rPr>
        <w:t>گوید فاطلاق الاسد علی زید انما یصح اذا توسع فی معنی الاسد این را خواندیم عبارت ایشان را که بگوییم مراد از اسد شجاع است چه حالا می</w:t>
      </w:r>
      <w:r>
        <w:rPr>
          <w:rFonts w:ascii="Symbol" w:hAnsi="Symbol" w:cs="IRLotus" w:hint="eastAsia"/>
          <w:b/>
          <w:bCs/>
          <w:sz w:val="28"/>
          <w:rtl/>
          <w:lang w:bidi="fa-IR"/>
        </w:rPr>
        <w:t>‌</w:t>
      </w:r>
      <w:r>
        <w:rPr>
          <w:rFonts w:ascii="Symbol" w:hAnsi="Symbol" w:cs="IRLotus" w:hint="cs"/>
          <w:b/>
          <w:bCs/>
          <w:sz w:val="28"/>
          <w:rtl/>
          <w:lang w:bidi="fa-IR"/>
        </w:rPr>
        <w:t>خواهد انسان باشد چه حیوان باشد و عرض کردیم حالا دیگر همین جور که می</w:t>
      </w:r>
      <w:r>
        <w:rPr>
          <w:rFonts w:ascii="Symbol" w:hAnsi="Symbol" w:cs="IRLotus" w:hint="eastAsia"/>
          <w:b/>
          <w:bCs/>
          <w:sz w:val="28"/>
          <w:rtl/>
          <w:lang w:bidi="fa-IR"/>
        </w:rPr>
        <w:t>‌</w:t>
      </w:r>
      <w:r>
        <w:rPr>
          <w:rFonts w:ascii="Symbol" w:hAnsi="Symbol" w:cs="IRLotus" w:hint="cs"/>
          <w:b/>
          <w:bCs/>
          <w:sz w:val="28"/>
          <w:rtl/>
          <w:lang w:bidi="fa-IR"/>
        </w:rPr>
        <w:t xml:space="preserve">خوانیم یکی یکی اشکالات هم به ایشان بگیریم ، دیگر برنگردیم دو مرتبه . </w:t>
      </w:r>
    </w:p>
    <w:p w14:paraId="6DD612F4" w14:textId="77777777" w:rsidR="003933B8" w:rsidRDefault="00C61BFA" w:rsidP="003933B8">
      <w:pPr>
        <w:bidi/>
        <w:spacing w:line="360" w:lineRule="auto"/>
        <w:ind w:firstLine="284"/>
        <w:rPr>
          <w:rFonts w:ascii="Symbol" w:hAnsi="Symbol" w:cs="IRLotus"/>
          <w:b/>
          <w:bCs/>
          <w:sz w:val="28"/>
          <w:rtl/>
          <w:lang w:bidi="fa-IR"/>
        </w:rPr>
      </w:pPr>
      <w:r>
        <w:rPr>
          <w:rFonts w:ascii="Symbol" w:hAnsi="Symbol" w:cs="IRLotus" w:hint="cs"/>
          <w:b/>
          <w:bCs/>
          <w:sz w:val="28"/>
          <w:rtl/>
          <w:lang w:bidi="fa-IR"/>
        </w:rPr>
        <w:t>اینکه ایشان فرمودند لا یخرج الکلام عن الکذب بل یکون فی ادعائه لها ایضا کاذبا ، برای ما روشن نیست که دقیقا مراد مرحوم نائینی از این عبارت چیست ؟ یعنی ظاهر عبارت این است که ایشان حق ندارد چنین ادعائی بکند که زید اسد است اگر مراد ایشان این معناست درست است خوب بلا اشکال هر کسی برای خودش می</w:t>
      </w:r>
      <w:r>
        <w:rPr>
          <w:rFonts w:ascii="Symbol" w:hAnsi="Symbol" w:cs="IRLotus" w:hint="eastAsia"/>
          <w:b/>
          <w:bCs/>
          <w:sz w:val="28"/>
          <w:rtl/>
          <w:lang w:bidi="fa-IR"/>
        </w:rPr>
        <w:t>‌</w:t>
      </w:r>
      <w:r>
        <w:rPr>
          <w:rFonts w:ascii="Symbol" w:hAnsi="Symbol" w:cs="IRLotus" w:hint="cs"/>
          <w:b/>
          <w:bCs/>
          <w:sz w:val="28"/>
          <w:rtl/>
          <w:lang w:bidi="fa-IR"/>
        </w:rPr>
        <w:t xml:space="preserve">خواهد یک ادعایی بکند که باطل است </w:t>
      </w:r>
      <w:r w:rsidR="003933B8">
        <w:rPr>
          <w:rFonts w:ascii="Symbol" w:hAnsi="Symbol" w:cs="IRLotus" w:hint="cs"/>
          <w:b/>
          <w:bCs/>
          <w:sz w:val="28"/>
          <w:rtl/>
          <w:lang w:bidi="fa-IR"/>
        </w:rPr>
        <w:t>.</w:t>
      </w:r>
    </w:p>
    <w:p w14:paraId="0A8134DB" w14:textId="7CC53B6B" w:rsidR="003933B8" w:rsidRDefault="00C61BFA" w:rsidP="003933B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بحثی که در اینجا هست این است که شخص می</w:t>
      </w:r>
      <w:r>
        <w:rPr>
          <w:rFonts w:ascii="Symbol" w:hAnsi="Symbol" w:cs="IRLotus" w:hint="eastAsia"/>
          <w:b/>
          <w:bCs/>
          <w:sz w:val="28"/>
          <w:rtl/>
          <w:lang w:bidi="fa-IR"/>
        </w:rPr>
        <w:t>‌</w:t>
      </w:r>
      <w:r>
        <w:rPr>
          <w:rFonts w:ascii="Symbol" w:hAnsi="Symbol" w:cs="IRLotus" w:hint="cs"/>
          <w:b/>
          <w:bCs/>
          <w:sz w:val="28"/>
          <w:rtl/>
          <w:lang w:bidi="fa-IR"/>
        </w:rPr>
        <w:t>خواهد یک تصرفی بکند نه در لفظ اسد به معنای شجاع که ایشان فرمودند توسع است این هم نیست آن تصرفی را که شخص می</w:t>
      </w:r>
      <w:r>
        <w:rPr>
          <w:rFonts w:ascii="Symbol" w:hAnsi="Symbol" w:cs="IRLotus" w:hint="eastAsia"/>
          <w:b/>
          <w:bCs/>
          <w:sz w:val="28"/>
          <w:rtl/>
          <w:lang w:bidi="fa-IR"/>
        </w:rPr>
        <w:t>‌</w:t>
      </w:r>
      <w:r>
        <w:rPr>
          <w:rFonts w:ascii="Symbol" w:hAnsi="Symbol" w:cs="IRLotus" w:hint="cs"/>
          <w:b/>
          <w:bCs/>
          <w:sz w:val="28"/>
          <w:rtl/>
          <w:lang w:bidi="fa-IR"/>
        </w:rPr>
        <w:t>خواهد انجام بدهد روی مقدماتی ، اگر این نوار بحث گذشته را هم عنایت بفرمایید گفتیم با حساب</w:t>
      </w:r>
      <w:r>
        <w:rPr>
          <w:rFonts w:ascii="Symbol" w:hAnsi="Symbol" w:cs="IRLotus" w:hint="eastAsia"/>
          <w:b/>
          <w:bCs/>
          <w:sz w:val="28"/>
          <w:rtl/>
          <w:lang w:bidi="fa-IR"/>
        </w:rPr>
        <w:t>‌</w:t>
      </w:r>
      <w:r>
        <w:rPr>
          <w:rFonts w:ascii="Symbol" w:hAnsi="Symbol" w:cs="IRLotus" w:hint="cs"/>
          <w:b/>
          <w:bCs/>
          <w:sz w:val="28"/>
          <w:rtl/>
          <w:lang w:bidi="fa-IR"/>
        </w:rPr>
        <w:t xml:space="preserve">هایی با جهاتی این طور بیاید </w:t>
      </w:r>
      <w:r w:rsidR="003933B8">
        <w:rPr>
          <w:rFonts w:ascii="Symbol" w:hAnsi="Symbol" w:cs="IRLotus" w:hint="cs"/>
          <w:b/>
          <w:bCs/>
          <w:sz w:val="28"/>
          <w:rtl/>
          <w:lang w:bidi="fa-IR"/>
        </w:rPr>
        <w:t>مجردا ادعا بکند نیست نکاتی در آن مطلب هست بلکه و لذا ما به جای کلمه</w:t>
      </w:r>
      <w:r w:rsidR="003933B8">
        <w:rPr>
          <w:rFonts w:ascii="Symbol" w:hAnsi="Symbol" w:cs="IRLotus" w:hint="eastAsia"/>
          <w:b/>
          <w:bCs/>
          <w:sz w:val="28"/>
          <w:rtl/>
          <w:lang w:bidi="fa-IR"/>
        </w:rPr>
        <w:t>‌</w:t>
      </w:r>
      <w:r w:rsidR="003933B8">
        <w:rPr>
          <w:rFonts w:ascii="Symbol" w:hAnsi="Symbol" w:cs="IRLotus" w:hint="cs"/>
          <w:b/>
          <w:bCs/>
          <w:sz w:val="28"/>
          <w:rtl/>
          <w:lang w:bidi="fa-IR"/>
        </w:rPr>
        <w:t>ی ادعا که ایشان گفتند لفظ تنزیل و اعتبار را به کار بردیم یک نوع تنزیل است به این معنا که زید را اسد می</w:t>
      </w:r>
      <w:r w:rsidR="003933B8">
        <w:rPr>
          <w:rFonts w:ascii="Symbol" w:hAnsi="Symbol" w:cs="IRLotus" w:hint="eastAsia"/>
          <w:b/>
          <w:bCs/>
          <w:sz w:val="28"/>
          <w:rtl/>
          <w:lang w:bidi="fa-IR"/>
        </w:rPr>
        <w:t>‌</w:t>
      </w:r>
      <w:r w:rsidR="003933B8">
        <w:rPr>
          <w:rFonts w:ascii="Symbol" w:hAnsi="Symbol" w:cs="IRLotus" w:hint="cs"/>
          <w:b/>
          <w:bCs/>
          <w:sz w:val="28"/>
          <w:rtl/>
          <w:lang w:bidi="fa-IR"/>
        </w:rPr>
        <w:t>بیند لباس اسدیت به زید می</w:t>
      </w:r>
      <w:r w:rsidR="003933B8">
        <w:rPr>
          <w:rFonts w:ascii="Symbol" w:hAnsi="Symbol" w:cs="IRLotus" w:hint="eastAsia"/>
          <w:b/>
          <w:bCs/>
          <w:sz w:val="28"/>
          <w:rtl/>
          <w:lang w:bidi="fa-IR"/>
        </w:rPr>
        <w:t>‌</w:t>
      </w:r>
      <w:r w:rsidR="003933B8">
        <w:rPr>
          <w:rFonts w:ascii="Symbol" w:hAnsi="Symbol" w:cs="IRLotus" w:hint="cs"/>
          <w:b/>
          <w:bCs/>
          <w:sz w:val="28"/>
          <w:rtl/>
          <w:lang w:bidi="fa-IR"/>
        </w:rPr>
        <w:t>پوشاند اعطای حد شیء لغیره .</w:t>
      </w:r>
    </w:p>
    <w:p w14:paraId="54F44E9D" w14:textId="77777777" w:rsidR="003933B8" w:rsidRDefault="003933B8" w:rsidP="003933B8">
      <w:pPr>
        <w:bidi/>
        <w:spacing w:line="360" w:lineRule="auto"/>
        <w:ind w:firstLine="284"/>
        <w:rPr>
          <w:rFonts w:ascii="Symbol" w:hAnsi="Symbol" w:cs="IRLotus"/>
          <w:b/>
          <w:bCs/>
          <w:sz w:val="28"/>
          <w:rtl/>
          <w:lang w:bidi="fa-IR"/>
        </w:rPr>
      </w:pPr>
      <w:r>
        <w:rPr>
          <w:rFonts w:ascii="Symbol" w:hAnsi="Symbol" w:cs="IRLotus" w:hint="cs"/>
          <w:b/>
          <w:bCs/>
          <w:sz w:val="28"/>
          <w:rtl/>
          <w:lang w:bidi="fa-IR"/>
        </w:rPr>
        <w:t>به اینکه ایشان می</w:t>
      </w:r>
      <w:r>
        <w:rPr>
          <w:rFonts w:ascii="Symbol" w:hAnsi="Symbol" w:cs="IRLotus" w:hint="eastAsia"/>
          <w:b/>
          <w:bCs/>
          <w:sz w:val="28"/>
          <w:rtl/>
          <w:lang w:bidi="fa-IR"/>
        </w:rPr>
        <w:t>‌</w:t>
      </w:r>
      <w:r>
        <w:rPr>
          <w:rFonts w:ascii="Symbol" w:hAnsi="Symbol" w:cs="IRLotus" w:hint="cs"/>
          <w:b/>
          <w:bCs/>
          <w:sz w:val="28"/>
          <w:rtl/>
          <w:lang w:bidi="fa-IR"/>
        </w:rPr>
        <w:t>گوید این کذب است خوب معلوم کذب است چرا چون خودش می</w:t>
      </w:r>
      <w:r>
        <w:rPr>
          <w:rFonts w:ascii="Symbol" w:hAnsi="Symbol" w:cs="IRLotus" w:hint="eastAsia"/>
          <w:b/>
          <w:bCs/>
          <w:sz w:val="28"/>
          <w:rtl/>
          <w:lang w:bidi="fa-IR"/>
        </w:rPr>
        <w:t>‌</w:t>
      </w:r>
      <w:r>
        <w:rPr>
          <w:rFonts w:ascii="Symbol" w:hAnsi="Symbol" w:cs="IRLotus" w:hint="cs"/>
          <w:b/>
          <w:bCs/>
          <w:sz w:val="28"/>
          <w:rtl/>
          <w:lang w:bidi="fa-IR"/>
        </w:rPr>
        <w:t>رود اعطای حد شیء لغیره خوب این معلوم است آن نیست دیگر این که خوب مسلم است اصولا در باب اعتبارات در اصول عملی و غیره توضیحات را عرض کردیم قوام اولیه</w:t>
      </w:r>
      <w:r>
        <w:rPr>
          <w:rFonts w:ascii="Symbol" w:hAnsi="Symbol" w:cs="IRLotus" w:hint="eastAsia"/>
          <w:b/>
          <w:bCs/>
          <w:sz w:val="28"/>
          <w:rtl/>
          <w:lang w:bidi="fa-IR"/>
        </w:rPr>
        <w:t>‌</w:t>
      </w:r>
      <w:r>
        <w:rPr>
          <w:rFonts w:ascii="Symbol" w:hAnsi="Symbol" w:cs="IRLotus" w:hint="cs"/>
          <w:b/>
          <w:bCs/>
          <w:sz w:val="28"/>
          <w:rtl/>
          <w:lang w:bidi="fa-IR"/>
        </w:rPr>
        <w:t>ی اعتبار به این است که نیست اصلا باید این فرض بشود اگر باشد که فرض نمی</w:t>
      </w:r>
      <w:r>
        <w:rPr>
          <w:rFonts w:ascii="Symbol" w:hAnsi="Symbol" w:cs="IRLotus" w:hint="eastAsia"/>
          <w:b/>
          <w:bCs/>
          <w:sz w:val="28"/>
          <w:rtl/>
          <w:lang w:bidi="fa-IR"/>
        </w:rPr>
        <w:t>‌</w:t>
      </w:r>
      <w:r>
        <w:rPr>
          <w:rFonts w:ascii="Symbol" w:hAnsi="Symbol" w:cs="IRLotus" w:hint="cs"/>
          <w:b/>
          <w:bCs/>
          <w:sz w:val="28"/>
          <w:rtl/>
          <w:lang w:bidi="fa-IR"/>
        </w:rPr>
        <w:t>خواهد ادعانمی</w:t>
      </w:r>
      <w:r>
        <w:rPr>
          <w:rFonts w:ascii="Symbol" w:hAnsi="Symbol" w:cs="IRLotus" w:hint="eastAsia"/>
          <w:b/>
          <w:bCs/>
          <w:sz w:val="28"/>
          <w:rtl/>
          <w:lang w:bidi="fa-IR"/>
        </w:rPr>
        <w:t>‌</w:t>
      </w:r>
      <w:r>
        <w:rPr>
          <w:rFonts w:ascii="Symbol" w:hAnsi="Symbol" w:cs="IRLotus" w:hint="cs"/>
          <w:b/>
          <w:bCs/>
          <w:sz w:val="28"/>
          <w:rtl/>
          <w:lang w:bidi="fa-IR"/>
        </w:rPr>
        <w:t>خواهد که ، اصلا در باب امور اعتباری مثل اصول عملی اصلا فرض اول بر این است که شما نمی</w:t>
      </w:r>
      <w:r>
        <w:rPr>
          <w:rFonts w:ascii="Symbol" w:hAnsi="Symbol" w:cs="IRLotus" w:hint="eastAsia"/>
          <w:b/>
          <w:bCs/>
          <w:sz w:val="28"/>
          <w:rtl/>
          <w:lang w:bidi="fa-IR"/>
        </w:rPr>
        <w:t>‌</w:t>
      </w:r>
      <w:r>
        <w:rPr>
          <w:rFonts w:ascii="Symbol" w:hAnsi="Symbol" w:cs="IRLotus" w:hint="cs"/>
          <w:b/>
          <w:bCs/>
          <w:sz w:val="28"/>
          <w:rtl/>
          <w:lang w:bidi="fa-IR"/>
        </w:rPr>
        <w:t>دانید یا نیست ، زید اسد نیست این که ایشان می</w:t>
      </w:r>
      <w:r>
        <w:rPr>
          <w:rFonts w:ascii="Symbol" w:hAnsi="Symbol" w:cs="IRLotus" w:hint="eastAsia"/>
          <w:b/>
          <w:bCs/>
          <w:sz w:val="28"/>
          <w:rtl/>
          <w:lang w:bidi="fa-IR"/>
        </w:rPr>
        <w:t>‌</w:t>
      </w:r>
      <w:r>
        <w:rPr>
          <w:rFonts w:ascii="Symbol" w:hAnsi="Symbol" w:cs="IRLotus" w:hint="cs"/>
          <w:b/>
          <w:bCs/>
          <w:sz w:val="28"/>
          <w:rtl/>
          <w:lang w:bidi="fa-IR"/>
        </w:rPr>
        <w:t>گوید مجرد ، بله مجرد ادعا لا ینفع شیئا باطل است که به یک آدم ترسویی بگویند اسد مثلا .</w:t>
      </w:r>
    </w:p>
    <w:p w14:paraId="5A795860" w14:textId="792C9B64" w:rsidR="003933B8" w:rsidRDefault="003933B8" w:rsidP="003933B8">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باید نکته</w:t>
      </w:r>
      <w:r>
        <w:rPr>
          <w:rFonts w:ascii="Symbol" w:hAnsi="Symbol" w:cs="IRLotus" w:hint="eastAsia"/>
          <w:b/>
          <w:bCs/>
          <w:sz w:val="28"/>
          <w:rtl/>
          <w:lang w:bidi="fa-IR"/>
        </w:rPr>
        <w:t>‌</w:t>
      </w:r>
      <w:r>
        <w:rPr>
          <w:rFonts w:ascii="Symbol" w:hAnsi="Symbol" w:cs="IRLotus" w:hint="cs"/>
          <w:b/>
          <w:bCs/>
          <w:sz w:val="28"/>
          <w:rtl/>
          <w:lang w:bidi="fa-IR"/>
        </w:rPr>
        <w:t>ای را در نظر گرفت و تاثیر آن مطلب رابطه</w:t>
      </w:r>
      <w:r>
        <w:rPr>
          <w:rFonts w:ascii="Symbol" w:hAnsi="Symbol" w:cs="IRLotus" w:hint="eastAsia"/>
          <w:b/>
          <w:bCs/>
          <w:sz w:val="28"/>
          <w:rtl/>
          <w:lang w:bidi="fa-IR"/>
        </w:rPr>
        <w:t>‌</w:t>
      </w:r>
      <w:r>
        <w:rPr>
          <w:rFonts w:ascii="Symbol" w:hAnsi="Symbol" w:cs="IRLotus" w:hint="cs"/>
          <w:b/>
          <w:bCs/>
          <w:sz w:val="28"/>
          <w:rtl/>
          <w:lang w:bidi="fa-IR"/>
        </w:rPr>
        <w:t>ی آن نکته با آن مطلبی که مطلوب است و به لحاظ تاثیر در یک جهتی از جهات در اعتبارات ادبی تاثیر در جهات عاطفی و احساسی است در اعتبارات قانونی نه تاثیر نیست و لذا در حقیقت باید این طور گفت به جای کلمه</w:t>
      </w:r>
      <w:r>
        <w:rPr>
          <w:rFonts w:ascii="Symbol" w:hAnsi="Symbol" w:cs="IRLotus" w:hint="eastAsia"/>
          <w:b/>
          <w:bCs/>
          <w:sz w:val="28"/>
          <w:rtl/>
          <w:lang w:bidi="fa-IR"/>
        </w:rPr>
        <w:t>‌</w:t>
      </w:r>
      <w:r>
        <w:rPr>
          <w:rFonts w:ascii="Symbol" w:hAnsi="Symbol" w:cs="IRLotus" w:hint="cs"/>
          <w:b/>
          <w:bCs/>
          <w:sz w:val="28"/>
          <w:rtl/>
          <w:lang w:bidi="fa-IR"/>
        </w:rPr>
        <w:t xml:space="preserve">ی ادعا ما در حقیقت دو نوع اسد داریم یک </w:t>
      </w:r>
      <w:r w:rsidR="00DC7465">
        <w:rPr>
          <w:rFonts w:ascii="Symbol" w:hAnsi="Symbol" w:cs="IRLotus" w:hint="cs"/>
          <w:b/>
          <w:bCs/>
          <w:sz w:val="28"/>
          <w:rtl/>
          <w:lang w:bidi="fa-IR"/>
        </w:rPr>
        <w:t>اسد حالا اسمش را می</w:t>
      </w:r>
      <w:r w:rsidR="00DC7465">
        <w:rPr>
          <w:rFonts w:ascii="Symbol" w:hAnsi="Symbol" w:cs="IRLotus" w:hint="eastAsia"/>
          <w:b/>
          <w:bCs/>
          <w:sz w:val="28"/>
          <w:rtl/>
          <w:lang w:bidi="fa-IR"/>
        </w:rPr>
        <w:t>‌</w:t>
      </w:r>
      <w:r w:rsidR="00DC7465">
        <w:rPr>
          <w:rFonts w:ascii="Symbol" w:hAnsi="Symbol" w:cs="IRLotus" w:hint="cs"/>
          <w:b/>
          <w:bCs/>
          <w:sz w:val="28"/>
          <w:rtl/>
          <w:lang w:bidi="fa-IR"/>
        </w:rPr>
        <w:t>گذاریم ادارکی که ما ادراک با فعل می</w:t>
      </w:r>
      <w:r w:rsidR="00DC7465">
        <w:rPr>
          <w:rFonts w:ascii="Symbol" w:hAnsi="Symbol" w:cs="IRLotus" w:hint="eastAsia"/>
          <w:b/>
          <w:bCs/>
          <w:sz w:val="28"/>
          <w:rtl/>
          <w:lang w:bidi="fa-IR"/>
        </w:rPr>
        <w:t>‌</w:t>
      </w:r>
      <w:r w:rsidR="00DC7465">
        <w:rPr>
          <w:rFonts w:ascii="Symbol" w:hAnsi="Symbol" w:cs="IRLotus" w:hint="cs"/>
          <w:b/>
          <w:bCs/>
          <w:sz w:val="28"/>
          <w:rtl/>
          <w:lang w:bidi="fa-IR"/>
        </w:rPr>
        <w:t>کنیم یک اسد ابداعی حالا ایشان اسمش را گذاشته ادعائی ما اسمش را می</w:t>
      </w:r>
      <w:r w:rsidR="00DC7465">
        <w:rPr>
          <w:rFonts w:ascii="Symbol" w:hAnsi="Symbol" w:cs="IRLotus" w:hint="eastAsia"/>
          <w:b/>
          <w:bCs/>
          <w:sz w:val="28"/>
          <w:rtl/>
          <w:lang w:bidi="fa-IR"/>
        </w:rPr>
        <w:t>‌</w:t>
      </w:r>
      <w:r w:rsidR="00DC7465">
        <w:rPr>
          <w:rFonts w:ascii="Symbol" w:hAnsi="Symbol" w:cs="IRLotus" w:hint="cs"/>
          <w:b/>
          <w:bCs/>
          <w:sz w:val="28"/>
          <w:rtl/>
          <w:lang w:bidi="fa-IR"/>
        </w:rPr>
        <w:t>گذاریم تنزیلی اسمش را می</w:t>
      </w:r>
      <w:r w:rsidR="00DC7465">
        <w:rPr>
          <w:rFonts w:ascii="Symbol" w:hAnsi="Symbol" w:cs="IRLotus" w:hint="eastAsia"/>
          <w:b/>
          <w:bCs/>
          <w:sz w:val="28"/>
          <w:rtl/>
          <w:lang w:bidi="fa-IR"/>
        </w:rPr>
        <w:t>‌</w:t>
      </w:r>
      <w:r w:rsidR="00DC7465">
        <w:rPr>
          <w:rFonts w:ascii="Symbol" w:hAnsi="Symbol" w:cs="IRLotus" w:hint="cs"/>
          <w:b/>
          <w:bCs/>
          <w:sz w:val="28"/>
          <w:rtl/>
          <w:lang w:bidi="fa-IR"/>
        </w:rPr>
        <w:t>گذاریم اعتباری مراد این است این که ایشان می</w:t>
      </w:r>
      <w:r w:rsidR="00DC7465">
        <w:rPr>
          <w:rFonts w:ascii="Symbol" w:hAnsi="Symbol" w:cs="IRLotus" w:hint="eastAsia"/>
          <w:b/>
          <w:bCs/>
          <w:sz w:val="28"/>
          <w:rtl/>
          <w:lang w:bidi="fa-IR"/>
        </w:rPr>
        <w:t>‌</w:t>
      </w:r>
      <w:r w:rsidR="00DC7465">
        <w:rPr>
          <w:rFonts w:ascii="Symbol" w:hAnsi="Symbol" w:cs="IRLotus" w:hint="cs"/>
          <w:b/>
          <w:bCs/>
          <w:sz w:val="28"/>
          <w:rtl/>
          <w:lang w:bidi="fa-IR"/>
        </w:rPr>
        <w:t xml:space="preserve">گوید مجرد </w:t>
      </w:r>
      <w:r w:rsidR="00654576">
        <w:rPr>
          <w:rFonts w:ascii="Symbol" w:hAnsi="Symbol" w:cs="IRLotus" w:hint="cs"/>
          <w:b/>
          <w:bCs/>
          <w:sz w:val="28"/>
          <w:rtl/>
          <w:lang w:bidi="fa-IR"/>
        </w:rPr>
        <w:t xml:space="preserve">ادعا لا یجعله صدقا درست است خوب معلوم است </w:t>
      </w:r>
      <w:r w:rsidR="00F0746E">
        <w:rPr>
          <w:rFonts w:ascii="Symbol" w:hAnsi="Symbol" w:cs="IRLotus" w:hint="cs"/>
          <w:b/>
          <w:bCs/>
          <w:sz w:val="28"/>
          <w:rtl/>
          <w:lang w:bidi="fa-IR"/>
        </w:rPr>
        <w:t>شما هم می</w:t>
      </w:r>
      <w:r w:rsidR="00F0746E">
        <w:rPr>
          <w:rFonts w:ascii="Symbol" w:hAnsi="Symbol" w:cs="IRLotus" w:hint="eastAsia"/>
          <w:b/>
          <w:bCs/>
          <w:sz w:val="28"/>
          <w:rtl/>
          <w:lang w:bidi="fa-IR"/>
        </w:rPr>
        <w:t>‌</w:t>
      </w:r>
      <w:r w:rsidR="00F0746E">
        <w:rPr>
          <w:rFonts w:ascii="Symbol" w:hAnsi="Symbol" w:cs="IRLotus" w:hint="cs"/>
          <w:b/>
          <w:bCs/>
          <w:sz w:val="28"/>
          <w:rtl/>
          <w:lang w:bidi="fa-IR"/>
        </w:rPr>
        <w:t>توانید ادعا بکنید مثلا این کتاب مثل ساعت است خوب لغو است پس اینکه ایشان می</w:t>
      </w:r>
      <w:r w:rsidR="00F0746E">
        <w:rPr>
          <w:rFonts w:ascii="Symbol" w:hAnsi="Symbol" w:cs="IRLotus" w:hint="eastAsia"/>
          <w:b/>
          <w:bCs/>
          <w:sz w:val="28"/>
          <w:rtl/>
          <w:lang w:bidi="fa-IR"/>
        </w:rPr>
        <w:t>‌</w:t>
      </w:r>
      <w:r w:rsidR="00F0746E">
        <w:rPr>
          <w:rFonts w:ascii="Symbol" w:hAnsi="Symbol" w:cs="IRLotus" w:hint="cs"/>
          <w:b/>
          <w:bCs/>
          <w:sz w:val="28"/>
          <w:rtl/>
          <w:lang w:bidi="fa-IR"/>
        </w:rPr>
        <w:t xml:space="preserve">فرماید ادعا این واقع نیست اصلا فرض این است که واقع نیست </w:t>
      </w:r>
      <w:r w:rsidR="00F17E8A">
        <w:rPr>
          <w:rFonts w:ascii="Symbol" w:hAnsi="Symbol" w:cs="IRLotus" w:hint="cs"/>
          <w:b/>
          <w:bCs/>
          <w:sz w:val="28"/>
          <w:rtl/>
          <w:lang w:bidi="fa-IR"/>
        </w:rPr>
        <w:t>اصلا فرض اساسی این است که واقع نیست</w:t>
      </w:r>
    </w:p>
    <w:p w14:paraId="526D9AA2" w14:textId="630AAF4A" w:rsidR="00F17E8A" w:rsidRDefault="00F17E8A" w:rsidP="00F17E8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انتزاعی صرف است ؟ </w:t>
      </w:r>
    </w:p>
    <w:p w14:paraId="38647E21" w14:textId="7F654817" w:rsidR="00F17E8A" w:rsidRDefault="00F17E8A" w:rsidP="00F17E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انتزاع نه انتزاع عبارت از این است که شما فوقیت را از سقف انتزاع می</w:t>
      </w:r>
      <w:r>
        <w:rPr>
          <w:rFonts w:ascii="Symbol" w:hAnsi="Symbol" w:cs="IRLotus" w:hint="eastAsia"/>
          <w:b/>
          <w:bCs/>
          <w:sz w:val="28"/>
          <w:rtl/>
          <w:lang w:bidi="fa-IR"/>
        </w:rPr>
        <w:t>‌</w:t>
      </w:r>
      <w:r>
        <w:rPr>
          <w:rFonts w:ascii="Symbol" w:hAnsi="Symbol" w:cs="IRLotus" w:hint="cs"/>
          <w:b/>
          <w:bCs/>
          <w:sz w:val="28"/>
          <w:rtl/>
          <w:lang w:bidi="fa-IR"/>
        </w:rPr>
        <w:t>کنید انتزاع نیست ابداع می</w:t>
      </w:r>
      <w:r>
        <w:rPr>
          <w:rFonts w:ascii="Symbol" w:hAnsi="Symbol" w:cs="IRLotus" w:hint="eastAsia"/>
          <w:b/>
          <w:bCs/>
          <w:sz w:val="28"/>
          <w:rtl/>
          <w:lang w:bidi="fa-IR"/>
        </w:rPr>
        <w:t>‌</w:t>
      </w:r>
      <w:r>
        <w:rPr>
          <w:rFonts w:ascii="Symbol" w:hAnsi="Symbol" w:cs="IRLotus" w:hint="cs"/>
          <w:b/>
          <w:bCs/>
          <w:sz w:val="28"/>
          <w:rtl/>
          <w:lang w:bidi="fa-IR"/>
        </w:rPr>
        <w:t>کند ایجاد می</w:t>
      </w:r>
      <w:r>
        <w:rPr>
          <w:rFonts w:ascii="Symbol" w:hAnsi="Symbol" w:cs="IRLotus" w:hint="eastAsia"/>
          <w:b/>
          <w:bCs/>
          <w:sz w:val="28"/>
          <w:rtl/>
          <w:lang w:bidi="fa-IR"/>
        </w:rPr>
        <w:t>‌</w:t>
      </w:r>
      <w:r>
        <w:rPr>
          <w:rFonts w:ascii="Symbol" w:hAnsi="Symbol" w:cs="IRLotus" w:hint="cs"/>
          <w:b/>
          <w:bCs/>
          <w:sz w:val="28"/>
          <w:rtl/>
          <w:lang w:bidi="fa-IR"/>
        </w:rPr>
        <w:t>کند.</w:t>
      </w:r>
    </w:p>
    <w:p w14:paraId="4CB3BE09" w14:textId="77777777" w:rsidR="00C44E51" w:rsidRDefault="00F17E8A" w:rsidP="00F17E8A">
      <w:pPr>
        <w:bidi/>
        <w:spacing w:line="360" w:lineRule="auto"/>
        <w:ind w:firstLine="284"/>
        <w:rPr>
          <w:rFonts w:ascii="Symbol" w:hAnsi="Symbol" w:cs="IRLotus"/>
          <w:b/>
          <w:bCs/>
          <w:sz w:val="28"/>
          <w:rtl/>
          <w:lang w:bidi="fa-IR"/>
        </w:rPr>
      </w:pPr>
      <w:r>
        <w:rPr>
          <w:rFonts w:ascii="Symbol" w:hAnsi="Symbol" w:cs="IRLotus" w:hint="cs"/>
          <w:b/>
          <w:bCs/>
          <w:sz w:val="28"/>
          <w:rtl/>
          <w:lang w:bidi="fa-IR"/>
        </w:rPr>
        <w:t>خود مرحوم نائینی ان شاء الله اگر وقتش شد نگاه بفرمایید در بحث استصحاب فرق بین اعتبار و انتزاع را می</w:t>
      </w:r>
      <w:r>
        <w:rPr>
          <w:rFonts w:ascii="Symbol" w:hAnsi="Symbol" w:cs="IRLotus" w:hint="eastAsia"/>
          <w:b/>
          <w:bCs/>
          <w:sz w:val="28"/>
          <w:rtl/>
          <w:lang w:bidi="fa-IR"/>
        </w:rPr>
        <w:t>‌</w:t>
      </w:r>
      <w:r>
        <w:rPr>
          <w:rFonts w:ascii="Symbol" w:hAnsi="Symbol" w:cs="IRLotus" w:hint="cs"/>
          <w:b/>
          <w:bCs/>
          <w:sz w:val="28"/>
          <w:rtl/>
          <w:lang w:bidi="fa-IR"/>
        </w:rPr>
        <w:t>گذارد در بحث احکام وضعی و تکلیفی ، درست هم هست انتزاع شما کاری نمی</w:t>
      </w:r>
      <w:r>
        <w:rPr>
          <w:rFonts w:ascii="Symbol" w:hAnsi="Symbol" w:cs="IRLotus" w:hint="eastAsia"/>
          <w:b/>
          <w:bCs/>
          <w:sz w:val="28"/>
          <w:rtl/>
          <w:lang w:bidi="fa-IR"/>
        </w:rPr>
        <w:t>‌</w:t>
      </w:r>
      <w:r>
        <w:rPr>
          <w:rFonts w:ascii="Symbol" w:hAnsi="Symbol" w:cs="IRLotus" w:hint="cs"/>
          <w:b/>
          <w:bCs/>
          <w:sz w:val="28"/>
          <w:rtl/>
          <w:lang w:bidi="fa-IR"/>
        </w:rPr>
        <w:t>کنید یعنی دو چیز را با هم نگاه می</w:t>
      </w:r>
      <w:r>
        <w:rPr>
          <w:rFonts w:ascii="Symbol" w:hAnsi="Symbol" w:cs="IRLotus" w:hint="eastAsia"/>
          <w:b/>
          <w:bCs/>
          <w:sz w:val="28"/>
          <w:rtl/>
          <w:lang w:bidi="fa-IR"/>
        </w:rPr>
        <w:t>‌</w:t>
      </w:r>
      <w:r>
        <w:rPr>
          <w:rFonts w:ascii="Symbol" w:hAnsi="Symbol" w:cs="IRLotus" w:hint="cs"/>
          <w:b/>
          <w:bCs/>
          <w:sz w:val="28"/>
          <w:rtl/>
          <w:lang w:bidi="fa-IR"/>
        </w:rPr>
        <w:t>کنید یک نسبتی را این انتزاع از این معنا و الا سقف یک چیز است شما هم یک چیز دیگر این فوقیت را شما انتزاع می</w:t>
      </w:r>
      <w:r>
        <w:rPr>
          <w:rFonts w:ascii="Symbol" w:hAnsi="Symbol" w:cs="IRLotus" w:hint="eastAsia"/>
          <w:b/>
          <w:bCs/>
          <w:sz w:val="28"/>
          <w:rtl/>
          <w:lang w:bidi="fa-IR"/>
        </w:rPr>
        <w:t>‌</w:t>
      </w:r>
      <w:r>
        <w:rPr>
          <w:rFonts w:ascii="Symbol" w:hAnsi="Symbol" w:cs="IRLotus" w:hint="cs"/>
          <w:b/>
          <w:bCs/>
          <w:sz w:val="28"/>
          <w:rtl/>
          <w:lang w:bidi="fa-IR"/>
        </w:rPr>
        <w:t>کنید اما اعتبار نه ابداع می</w:t>
      </w:r>
      <w:r>
        <w:rPr>
          <w:rFonts w:ascii="Symbol" w:hAnsi="Symbol" w:cs="IRLotus" w:hint="eastAsia"/>
          <w:b/>
          <w:bCs/>
          <w:sz w:val="28"/>
          <w:rtl/>
          <w:lang w:bidi="fa-IR"/>
        </w:rPr>
        <w:t>‌</w:t>
      </w:r>
      <w:r>
        <w:rPr>
          <w:rFonts w:ascii="Symbol" w:hAnsi="Symbol" w:cs="IRLotus" w:hint="cs"/>
          <w:b/>
          <w:bCs/>
          <w:sz w:val="28"/>
          <w:rtl/>
          <w:lang w:bidi="fa-IR"/>
        </w:rPr>
        <w:t>کند ایجاد می</w:t>
      </w:r>
      <w:r>
        <w:rPr>
          <w:rFonts w:ascii="Symbol" w:hAnsi="Symbol" w:cs="IRLotus" w:hint="eastAsia"/>
          <w:b/>
          <w:bCs/>
          <w:sz w:val="28"/>
          <w:rtl/>
          <w:lang w:bidi="fa-IR"/>
        </w:rPr>
        <w:t>‌</w:t>
      </w:r>
      <w:r>
        <w:rPr>
          <w:rFonts w:ascii="Symbol" w:hAnsi="Symbol" w:cs="IRLotus" w:hint="cs"/>
          <w:b/>
          <w:bCs/>
          <w:sz w:val="28"/>
          <w:rtl/>
          <w:lang w:bidi="fa-IR"/>
        </w:rPr>
        <w:t>کند . اصلا این ایجاد می</w:t>
      </w:r>
      <w:r>
        <w:rPr>
          <w:rFonts w:ascii="Symbol" w:hAnsi="Symbol" w:cs="IRLotus" w:hint="eastAsia"/>
          <w:b/>
          <w:bCs/>
          <w:sz w:val="28"/>
          <w:rtl/>
          <w:lang w:bidi="fa-IR"/>
        </w:rPr>
        <w:t>‌</w:t>
      </w:r>
      <w:r>
        <w:rPr>
          <w:rFonts w:ascii="Symbol" w:hAnsi="Symbol" w:cs="IRLotus" w:hint="cs"/>
          <w:b/>
          <w:bCs/>
          <w:sz w:val="28"/>
          <w:rtl/>
          <w:lang w:bidi="fa-IR"/>
        </w:rPr>
        <w:t>کند آن ایجاد نکرد کاری را این ایجاد می</w:t>
      </w:r>
      <w:r>
        <w:rPr>
          <w:rFonts w:ascii="Symbol" w:hAnsi="Symbol" w:cs="IRLotus" w:hint="eastAsia"/>
          <w:b/>
          <w:bCs/>
          <w:sz w:val="28"/>
          <w:rtl/>
          <w:lang w:bidi="fa-IR"/>
        </w:rPr>
        <w:t>‌</w:t>
      </w:r>
      <w:r>
        <w:rPr>
          <w:rFonts w:ascii="Symbol" w:hAnsi="Symbol" w:cs="IRLotus" w:hint="cs"/>
          <w:b/>
          <w:bCs/>
          <w:sz w:val="28"/>
          <w:rtl/>
          <w:lang w:bidi="fa-IR"/>
        </w:rPr>
        <w:t>کند ابداع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C44E51">
        <w:rPr>
          <w:rFonts w:ascii="Symbol" w:hAnsi="Symbol" w:cs="IRLotus" w:hint="cs"/>
          <w:b/>
          <w:bCs/>
          <w:sz w:val="28"/>
          <w:rtl/>
          <w:lang w:bidi="fa-IR"/>
        </w:rPr>
        <w:t>.</w:t>
      </w:r>
    </w:p>
    <w:p w14:paraId="6492DED5" w14:textId="05FEA4D6" w:rsidR="00F17E8A" w:rsidRDefault="00F17E8A"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ابداعش به این معناست که مثلا این را اسد می</w:t>
      </w:r>
      <w:r>
        <w:rPr>
          <w:rFonts w:ascii="Symbol" w:hAnsi="Symbol" w:cs="IRLotus" w:hint="eastAsia"/>
          <w:b/>
          <w:bCs/>
          <w:sz w:val="28"/>
          <w:rtl/>
          <w:lang w:bidi="fa-IR"/>
        </w:rPr>
        <w:t>‌</w:t>
      </w:r>
      <w:r>
        <w:rPr>
          <w:rFonts w:ascii="Symbol" w:hAnsi="Symbol" w:cs="IRLotus" w:hint="cs"/>
          <w:b/>
          <w:bCs/>
          <w:sz w:val="28"/>
          <w:rtl/>
          <w:lang w:bidi="fa-IR"/>
        </w:rPr>
        <w:t xml:space="preserve">بیند </w:t>
      </w:r>
      <w:r w:rsidR="00C44E51">
        <w:rPr>
          <w:rFonts w:ascii="Symbol" w:hAnsi="Symbol" w:cs="IRLotus" w:hint="cs"/>
          <w:b/>
          <w:bCs/>
          <w:sz w:val="28"/>
          <w:rtl/>
          <w:lang w:bidi="fa-IR"/>
        </w:rPr>
        <w:t xml:space="preserve">اصلا لطف کلام به این است به این مطلب ، عرض کردم حالا مراد صکاکی از حقیقت ادعائیه که آقایان نوشتند مراد این معنا هست یا نه این بحث دیگری است . </w:t>
      </w:r>
    </w:p>
    <w:p w14:paraId="30F7B09E" w14:textId="4965C7FA" w:rsidR="00C44E51" w:rsidRDefault="00C44E51"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تصرف در معناست .</w:t>
      </w:r>
    </w:p>
    <w:p w14:paraId="3207AC3C" w14:textId="56D5B049" w:rsidR="00C44E51" w:rsidRDefault="00C44E51"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تصرف . </w:t>
      </w:r>
    </w:p>
    <w:p w14:paraId="3CFBFB60" w14:textId="6F81D65F" w:rsidR="00C44E51" w:rsidRDefault="00C44E51"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می</w:t>
      </w:r>
      <w:r>
        <w:rPr>
          <w:rFonts w:ascii="Symbol" w:hAnsi="Symbol" w:cs="IRLotus" w:hint="eastAsia"/>
          <w:b/>
          <w:bCs/>
          <w:sz w:val="28"/>
          <w:rtl/>
          <w:lang w:bidi="fa-IR"/>
        </w:rPr>
        <w:t>‌</w:t>
      </w:r>
      <w:r>
        <w:rPr>
          <w:rFonts w:ascii="Symbol" w:hAnsi="Symbol" w:cs="IRLotus" w:hint="cs"/>
          <w:b/>
          <w:bCs/>
          <w:sz w:val="28"/>
          <w:rtl/>
          <w:lang w:bidi="fa-IR"/>
        </w:rPr>
        <w:t xml:space="preserve">داند که این اسد نیست این برای او کاملا واضح است اصلا مفروض اولیه این است که این اسد نیست نه اینکه احتمالا اسد باشد قطعا اسد نیست . </w:t>
      </w:r>
    </w:p>
    <w:p w14:paraId="0EF2C6AE" w14:textId="77DDC572" w:rsidR="00C44E51" w:rsidRDefault="00C44E51"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دروغ خارج نشده است . مثل اینکه می</w:t>
      </w:r>
      <w:r>
        <w:rPr>
          <w:rFonts w:ascii="Symbol" w:hAnsi="Symbol" w:cs="IRLotus" w:hint="eastAsia"/>
          <w:b/>
          <w:bCs/>
          <w:sz w:val="28"/>
          <w:rtl/>
          <w:lang w:bidi="fa-IR"/>
        </w:rPr>
        <w:t>‌</w:t>
      </w:r>
      <w:r>
        <w:rPr>
          <w:rFonts w:ascii="Symbol" w:hAnsi="Symbol" w:cs="IRLotus" w:hint="cs"/>
          <w:b/>
          <w:bCs/>
          <w:sz w:val="28"/>
          <w:rtl/>
          <w:lang w:bidi="fa-IR"/>
        </w:rPr>
        <w:t>فرمایید یک دروغ قشنگ است .</w:t>
      </w:r>
    </w:p>
    <w:p w14:paraId="40059E75" w14:textId="1653EDC3" w:rsidR="00C44E51" w:rsidRDefault="00C44E51"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آقا اصلا اطلاق صدق و کذب در اعتبارات که نداریم که ، صدق و کذب مربوط به اخبار است نه اعتبار </w:t>
      </w:r>
    </w:p>
    <w:p w14:paraId="0339DD1B" w14:textId="0917508A" w:rsidR="00C44E51" w:rsidRDefault="00C44E51" w:rsidP="00C44E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w:t>
      </w:r>
      <w:r w:rsidR="00010F48">
        <w:rPr>
          <w:rFonts w:ascii="Symbol" w:hAnsi="Symbol" w:cs="IRLotus" w:hint="cs"/>
          <w:b/>
          <w:bCs/>
          <w:sz w:val="28"/>
          <w:rtl/>
          <w:lang w:bidi="fa-IR"/>
        </w:rPr>
        <w:t xml:space="preserve">الله مددی : صدق و کذب به این عنوان که یعنی این اسد است صدق و کذب به این معناست . </w:t>
      </w:r>
    </w:p>
    <w:p w14:paraId="7233B46C" w14:textId="70B2F90F"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بالاعتبار وبالادعاء باشد نمی</w:t>
      </w:r>
      <w:r>
        <w:rPr>
          <w:rFonts w:ascii="Symbol" w:hAnsi="Symbol" w:cs="IRLotus" w:hint="eastAsia"/>
          <w:b/>
          <w:bCs/>
          <w:sz w:val="28"/>
          <w:rtl/>
          <w:lang w:bidi="fa-IR"/>
        </w:rPr>
        <w:t>‌</w:t>
      </w:r>
      <w:r>
        <w:rPr>
          <w:rFonts w:ascii="Symbol" w:hAnsi="Symbol" w:cs="IRLotus" w:hint="cs"/>
          <w:b/>
          <w:bCs/>
          <w:sz w:val="28"/>
          <w:rtl/>
          <w:lang w:bidi="fa-IR"/>
        </w:rPr>
        <w:t xml:space="preserve">شود گفت صدق نه کذب </w:t>
      </w:r>
    </w:p>
    <w:p w14:paraId="176FE77C" w14:textId="6DB81127"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 </w:t>
      </w:r>
    </w:p>
    <w:p w14:paraId="74135654" w14:textId="40BC1B51"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اعتبار است اعتبار هم </w:t>
      </w:r>
    </w:p>
    <w:p w14:paraId="00B8259F" w14:textId="6132D7C7"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تمام هدف آن آقا هم همین است ، می</w:t>
      </w:r>
      <w:r>
        <w:rPr>
          <w:rFonts w:ascii="Symbol" w:hAnsi="Symbol" w:cs="IRLotus" w:hint="eastAsia"/>
          <w:b/>
          <w:bCs/>
          <w:sz w:val="28"/>
          <w:rtl/>
          <w:lang w:bidi="fa-IR"/>
        </w:rPr>
        <w:t>‌</w:t>
      </w:r>
      <w:r>
        <w:rPr>
          <w:rFonts w:ascii="Symbol" w:hAnsi="Symbol" w:cs="IRLotus" w:hint="cs"/>
          <w:b/>
          <w:bCs/>
          <w:sz w:val="28"/>
          <w:rtl/>
          <w:lang w:bidi="fa-IR"/>
        </w:rPr>
        <w:t>خواهد بگوید من چون ادعا کردم و تنزیل کردم این اسد است .</w:t>
      </w:r>
    </w:p>
    <w:p w14:paraId="14389893" w14:textId="29897C64"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از نظر من اسد است . </w:t>
      </w:r>
    </w:p>
    <w:p w14:paraId="36F3E2FC" w14:textId="69F71942"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روی ضوابط نه شجاع نیست، اینکه اگر بگوید اسد یعنی شجاع این معنای مجازی است ، این مجاز در کلمه است. اگر گفت اسد و مرادش شجاع بود این مجاز است تصرف در کلمه است . این می</w:t>
      </w:r>
      <w:r>
        <w:rPr>
          <w:rFonts w:ascii="Symbol" w:hAnsi="Symbol" w:cs="IRLotus" w:hint="eastAsia"/>
          <w:b/>
          <w:bCs/>
          <w:sz w:val="28"/>
          <w:rtl/>
          <w:lang w:bidi="fa-IR"/>
        </w:rPr>
        <w:t>‌</w:t>
      </w:r>
      <w:r>
        <w:rPr>
          <w:rFonts w:ascii="Symbol" w:hAnsi="Symbol" w:cs="IRLotus" w:hint="cs"/>
          <w:b/>
          <w:bCs/>
          <w:sz w:val="28"/>
          <w:rtl/>
          <w:lang w:bidi="fa-IR"/>
        </w:rPr>
        <w:t>خواهد بگوید که در کلمه تصرف نکرده نگفته اسد یعنی شجاع ، اسد یعنی اسد .</w:t>
      </w:r>
    </w:p>
    <w:p w14:paraId="1AF16238" w14:textId="75127AE8"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دو تا انطباق دارد اسد یک اسدی که در خارج هست که آن انطباق حقیقی است یک اسدی که این ابداع کرده این در حقیقت ابداع می</w:t>
      </w:r>
      <w:r>
        <w:rPr>
          <w:rFonts w:ascii="Symbol" w:hAnsi="Symbol" w:cs="IRLotus" w:hint="eastAsia"/>
          <w:b/>
          <w:bCs/>
          <w:sz w:val="28"/>
          <w:rtl/>
          <w:lang w:bidi="fa-IR"/>
        </w:rPr>
        <w:t>‌</w:t>
      </w:r>
      <w:r>
        <w:rPr>
          <w:rFonts w:ascii="Symbol" w:hAnsi="Symbol" w:cs="IRLotus" w:hint="cs"/>
          <w:b/>
          <w:bCs/>
          <w:sz w:val="28"/>
          <w:rtl/>
          <w:lang w:bidi="fa-IR"/>
        </w:rPr>
        <w:t>کند نه اینکه فرض کنید به اینکه مجرد ادعاء باشد این ابداع هم نکات فنی</w:t>
      </w:r>
      <w:r>
        <w:rPr>
          <w:rFonts w:ascii="Symbol" w:hAnsi="Symbol" w:cs="IRLotus" w:hint="eastAsia"/>
          <w:b/>
          <w:bCs/>
          <w:sz w:val="28"/>
          <w:rtl/>
          <w:lang w:bidi="fa-IR"/>
        </w:rPr>
        <w:t>‌</w:t>
      </w:r>
      <w:r>
        <w:rPr>
          <w:rFonts w:ascii="Symbol" w:hAnsi="Symbol" w:cs="IRLotus" w:hint="cs"/>
          <w:b/>
          <w:bCs/>
          <w:sz w:val="28"/>
          <w:rtl/>
          <w:lang w:bidi="fa-IR"/>
        </w:rPr>
        <w:t xml:space="preserve">اش این است یک نیست، این اصلا فرض اولش است اصلا اعتبار فرض اولش این که نیست. </w:t>
      </w:r>
    </w:p>
    <w:p w14:paraId="28A0FF4F" w14:textId="5663FB90"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دو یک نکته</w:t>
      </w:r>
      <w:r>
        <w:rPr>
          <w:rFonts w:ascii="Symbol" w:hAnsi="Symbol" w:cs="IRLotus" w:hint="eastAsia"/>
          <w:b/>
          <w:bCs/>
          <w:sz w:val="28"/>
          <w:rtl/>
          <w:lang w:bidi="fa-IR"/>
        </w:rPr>
        <w:t>‌</w:t>
      </w:r>
      <w:r>
        <w:rPr>
          <w:rFonts w:ascii="Symbol" w:hAnsi="Symbol" w:cs="IRLotus" w:hint="cs"/>
          <w:b/>
          <w:bCs/>
          <w:sz w:val="28"/>
          <w:rtl/>
          <w:lang w:bidi="fa-IR"/>
        </w:rPr>
        <w:t>ای را باید حتما در نظر بگیرد . سه بین آن نکته و بین آن مطلوبش باید رابطه باشد . مثلا شجاعت . چهار بداند که این تاثیر می</w:t>
      </w:r>
      <w:r>
        <w:rPr>
          <w:rFonts w:ascii="Symbol" w:hAnsi="Symbol" w:cs="IRLotus" w:hint="eastAsia"/>
          <w:b/>
          <w:bCs/>
          <w:sz w:val="28"/>
          <w:rtl/>
          <w:lang w:bidi="fa-IR"/>
        </w:rPr>
        <w:t>‌</w:t>
      </w:r>
      <w:r>
        <w:rPr>
          <w:rFonts w:ascii="Symbol" w:hAnsi="Symbol" w:cs="IRLotus" w:hint="cs"/>
          <w:b/>
          <w:bCs/>
          <w:sz w:val="28"/>
          <w:rtl/>
          <w:lang w:bidi="fa-IR"/>
        </w:rPr>
        <w:t>گذارد یعنی باید حتما تاثیر گذار باشد یا روی اعتبارات ادبی که روی عواطف و احساسات تاثیر می</w:t>
      </w:r>
      <w:r>
        <w:rPr>
          <w:rFonts w:ascii="Symbol" w:hAnsi="Symbol" w:cs="IRLotus" w:hint="eastAsia"/>
          <w:b/>
          <w:bCs/>
          <w:sz w:val="28"/>
          <w:rtl/>
          <w:lang w:bidi="fa-IR"/>
        </w:rPr>
        <w:t>‌</w:t>
      </w:r>
      <w:r>
        <w:rPr>
          <w:rFonts w:ascii="Symbol" w:hAnsi="Symbol" w:cs="IRLotus" w:hint="cs"/>
          <w:b/>
          <w:bCs/>
          <w:sz w:val="28"/>
          <w:rtl/>
          <w:lang w:bidi="fa-IR"/>
        </w:rPr>
        <w:t>گذارد مثل اینکه می</w:t>
      </w:r>
      <w:r>
        <w:rPr>
          <w:rFonts w:ascii="Symbol" w:hAnsi="Symbol" w:cs="IRLotus" w:hint="eastAsia"/>
          <w:b/>
          <w:bCs/>
          <w:sz w:val="28"/>
          <w:rtl/>
          <w:lang w:bidi="fa-IR"/>
        </w:rPr>
        <w:t>‌</w:t>
      </w:r>
      <w:r>
        <w:rPr>
          <w:rFonts w:ascii="Symbol" w:hAnsi="Symbol" w:cs="IRLotus" w:hint="cs"/>
          <w:b/>
          <w:bCs/>
          <w:sz w:val="28"/>
          <w:rtl/>
          <w:lang w:bidi="fa-IR"/>
        </w:rPr>
        <w:t xml:space="preserve">گویید یار بد بدتر </w:t>
      </w:r>
      <w:r>
        <w:rPr>
          <w:rFonts w:ascii="Symbol" w:hAnsi="Symbol" w:cs="IRLotus" w:hint="cs"/>
          <w:b/>
          <w:bCs/>
          <w:sz w:val="28"/>
          <w:rtl/>
          <w:lang w:bidi="fa-IR"/>
        </w:rPr>
        <w:lastRenderedPageBreak/>
        <w:t>بود از مار بد ، اما باید تاثیر بگذارد یعنی نکته</w:t>
      </w:r>
      <w:r>
        <w:rPr>
          <w:rFonts w:ascii="Symbol" w:hAnsi="Symbol" w:cs="IRLotus" w:hint="eastAsia"/>
          <w:b/>
          <w:bCs/>
          <w:sz w:val="28"/>
          <w:rtl/>
          <w:lang w:bidi="fa-IR"/>
        </w:rPr>
        <w:t>‌</w:t>
      </w:r>
      <w:r>
        <w:rPr>
          <w:rFonts w:ascii="Symbol" w:hAnsi="Symbol" w:cs="IRLotus" w:hint="cs"/>
          <w:b/>
          <w:bCs/>
          <w:sz w:val="28"/>
          <w:rtl/>
          <w:lang w:bidi="fa-IR"/>
        </w:rPr>
        <w:t xml:space="preserve">اش این است که چنین تاثیری بشود و این تاثیر هم محقق بشود یعنی نکات اعتبار مجرد ادعا نیست که مرحوم نائینی فرمودند . </w:t>
      </w:r>
    </w:p>
    <w:p w14:paraId="7C3EF845" w14:textId="54A7CD7D" w:rsidR="00010F48" w:rsidRDefault="00010F48" w:rsidP="00010F4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چیزهایی که فرمودید </w:t>
      </w:r>
      <w:r w:rsidR="009F57E2">
        <w:rPr>
          <w:rFonts w:ascii="Symbol" w:hAnsi="Symbol" w:cs="IRLotus" w:hint="cs"/>
          <w:b/>
          <w:bCs/>
          <w:sz w:val="28"/>
          <w:rtl/>
          <w:lang w:bidi="fa-IR"/>
        </w:rPr>
        <w:t>خارجش می</w:t>
      </w:r>
      <w:r w:rsidR="009F57E2">
        <w:rPr>
          <w:rFonts w:ascii="Symbol" w:hAnsi="Symbol" w:cs="IRLotus" w:hint="eastAsia"/>
          <w:b/>
          <w:bCs/>
          <w:sz w:val="28"/>
          <w:rtl/>
          <w:lang w:bidi="fa-IR"/>
        </w:rPr>
        <w:t>‌</w:t>
      </w:r>
      <w:r w:rsidR="009F57E2">
        <w:rPr>
          <w:rFonts w:ascii="Symbol" w:hAnsi="Symbol" w:cs="IRLotus" w:hint="cs"/>
          <w:b/>
          <w:bCs/>
          <w:sz w:val="28"/>
          <w:rtl/>
          <w:lang w:bidi="fa-IR"/>
        </w:rPr>
        <w:t xml:space="preserve">کند از عدم مطابقت با واقع </w:t>
      </w:r>
    </w:p>
    <w:p w14:paraId="66E77573" w14:textId="77777777" w:rsidR="00CF286A" w:rsidRDefault="009F57E2" w:rsidP="009F57E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واقعش این است ، بینید شما وقتی می</w:t>
      </w:r>
      <w:r>
        <w:rPr>
          <w:rFonts w:ascii="Symbol" w:hAnsi="Symbol" w:cs="IRLotus" w:hint="eastAsia"/>
          <w:b/>
          <w:bCs/>
          <w:sz w:val="28"/>
          <w:rtl/>
          <w:lang w:bidi="fa-IR"/>
        </w:rPr>
        <w:t>‌</w:t>
      </w:r>
      <w:r>
        <w:rPr>
          <w:rFonts w:ascii="Symbol" w:hAnsi="Symbol" w:cs="IRLotus" w:hint="cs"/>
          <w:b/>
          <w:bCs/>
          <w:sz w:val="28"/>
          <w:rtl/>
          <w:lang w:bidi="fa-IR"/>
        </w:rPr>
        <w:t>گویید اسد یعنی شجاع خوب تصرف در لفظ کردید این می</w:t>
      </w:r>
      <w:r>
        <w:rPr>
          <w:rFonts w:ascii="Symbol" w:hAnsi="Symbol" w:cs="IRLotus" w:hint="eastAsia"/>
          <w:b/>
          <w:bCs/>
          <w:sz w:val="28"/>
          <w:rtl/>
          <w:lang w:bidi="fa-IR"/>
        </w:rPr>
        <w:t>‌</w:t>
      </w:r>
      <w:r>
        <w:rPr>
          <w:rFonts w:ascii="Symbol" w:hAnsi="Symbol" w:cs="IRLotus" w:hint="cs"/>
          <w:b/>
          <w:bCs/>
          <w:sz w:val="28"/>
          <w:rtl/>
          <w:lang w:bidi="fa-IR"/>
        </w:rPr>
        <w:t xml:space="preserve">گوید تصرف در لفظ نکردیم تصرف در انطباق کردیم نه در لفظ دقت کنید شما </w:t>
      </w:r>
      <w:r w:rsidR="00CF286A">
        <w:rPr>
          <w:rFonts w:ascii="Symbol" w:hAnsi="Symbol" w:cs="IRLotus" w:hint="cs"/>
          <w:b/>
          <w:bCs/>
          <w:sz w:val="28"/>
          <w:rtl/>
          <w:lang w:bidi="fa-IR"/>
        </w:rPr>
        <w:t>.</w:t>
      </w:r>
    </w:p>
    <w:p w14:paraId="7CB77661" w14:textId="77777777" w:rsidR="00037F9B" w:rsidRDefault="009F57E2" w:rsidP="00CF286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می</w:t>
      </w:r>
      <w:r>
        <w:rPr>
          <w:rFonts w:ascii="Symbol" w:hAnsi="Symbol" w:cs="IRLotus" w:hint="eastAsia"/>
          <w:b/>
          <w:bCs/>
          <w:sz w:val="28"/>
          <w:rtl/>
          <w:lang w:bidi="fa-IR"/>
        </w:rPr>
        <w:t>‌</w:t>
      </w:r>
      <w:r>
        <w:rPr>
          <w:rFonts w:ascii="Symbol" w:hAnsi="Symbol" w:cs="IRLotus" w:hint="cs"/>
          <w:b/>
          <w:bCs/>
          <w:sz w:val="28"/>
          <w:rtl/>
          <w:lang w:bidi="fa-IR"/>
        </w:rPr>
        <w:t>گوید لطف کلام به این نیست که بگوییم زید شجاع خوب زید شجاع این لطف کلام ندارد آنچه که منشاء لطف کلام می</w:t>
      </w:r>
      <w:r>
        <w:rPr>
          <w:rFonts w:ascii="Symbol" w:hAnsi="Symbol" w:cs="IRLotus" w:hint="eastAsia"/>
          <w:b/>
          <w:bCs/>
          <w:sz w:val="28"/>
          <w:rtl/>
          <w:lang w:bidi="fa-IR"/>
        </w:rPr>
        <w:t>‌</w:t>
      </w:r>
      <w:r>
        <w:rPr>
          <w:rFonts w:ascii="Symbol" w:hAnsi="Symbol" w:cs="IRLotus" w:hint="cs"/>
          <w:b/>
          <w:bCs/>
          <w:sz w:val="28"/>
          <w:rtl/>
          <w:lang w:bidi="fa-IR"/>
        </w:rPr>
        <w:t>شود این است کلمه</w:t>
      </w:r>
      <w:r>
        <w:rPr>
          <w:rFonts w:ascii="Symbol" w:hAnsi="Symbol" w:cs="IRLotus" w:hint="eastAsia"/>
          <w:b/>
          <w:bCs/>
          <w:sz w:val="28"/>
          <w:rtl/>
          <w:lang w:bidi="fa-IR"/>
        </w:rPr>
        <w:t>‌</w:t>
      </w:r>
      <w:r>
        <w:rPr>
          <w:rFonts w:ascii="Symbol" w:hAnsi="Symbol" w:cs="IRLotus" w:hint="cs"/>
          <w:b/>
          <w:bCs/>
          <w:sz w:val="28"/>
          <w:rtl/>
          <w:lang w:bidi="fa-IR"/>
        </w:rPr>
        <w:t>ی حرمت به معنای محرومیت است وقتی می</w:t>
      </w:r>
      <w:r>
        <w:rPr>
          <w:rFonts w:ascii="Symbol" w:hAnsi="Symbol" w:cs="IRLotus" w:hint="eastAsia"/>
          <w:b/>
          <w:bCs/>
          <w:sz w:val="28"/>
          <w:rtl/>
          <w:lang w:bidi="fa-IR"/>
        </w:rPr>
        <w:t>‌</w:t>
      </w:r>
      <w:r>
        <w:rPr>
          <w:rFonts w:ascii="Symbol" w:hAnsi="Symbol" w:cs="IRLotus" w:hint="cs"/>
          <w:b/>
          <w:bCs/>
          <w:sz w:val="28"/>
          <w:rtl/>
          <w:lang w:bidi="fa-IR"/>
        </w:rPr>
        <w:t>گوید حرم علیکم یعنی می</w:t>
      </w:r>
      <w:r>
        <w:rPr>
          <w:rFonts w:ascii="Symbol" w:hAnsi="Symbol" w:cs="IRLotus" w:hint="eastAsia"/>
          <w:b/>
          <w:bCs/>
          <w:sz w:val="28"/>
          <w:rtl/>
          <w:lang w:bidi="fa-IR"/>
        </w:rPr>
        <w:t>‌</w:t>
      </w:r>
      <w:r>
        <w:rPr>
          <w:rFonts w:ascii="Symbol" w:hAnsi="Symbol" w:cs="IRLotus" w:hint="cs"/>
          <w:b/>
          <w:bCs/>
          <w:sz w:val="28"/>
          <w:rtl/>
          <w:lang w:bidi="fa-IR"/>
        </w:rPr>
        <w:t>آید شما را محروم می</w:t>
      </w:r>
      <w:r>
        <w:rPr>
          <w:rFonts w:ascii="Symbol" w:hAnsi="Symbol" w:cs="IRLotus" w:hint="eastAsia"/>
          <w:b/>
          <w:bCs/>
          <w:sz w:val="28"/>
          <w:rtl/>
          <w:lang w:bidi="fa-IR"/>
        </w:rPr>
        <w:t>‌</w:t>
      </w:r>
      <w:r>
        <w:rPr>
          <w:rFonts w:ascii="Symbol" w:hAnsi="Symbol" w:cs="IRLotus" w:hint="cs"/>
          <w:b/>
          <w:bCs/>
          <w:sz w:val="28"/>
          <w:rtl/>
          <w:lang w:bidi="fa-IR"/>
        </w:rPr>
        <w:t>کند یعنی فرض کنید انسان</w:t>
      </w:r>
      <w:r>
        <w:rPr>
          <w:rFonts w:ascii="Symbol" w:hAnsi="Symbol" w:cs="IRLotus" w:hint="eastAsia"/>
          <w:b/>
          <w:bCs/>
          <w:sz w:val="28"/>
          <w:rtl/>
          <w:lang w:bidi="fa-IR"/>
        </w:rPr>
        <w:t>‌</w:t>
      </w:r>
      <w:r>
        <w:rPr>
          <w:rFonts w:ascii="Symbol" w:hAnsi="Symbol" w:cs="IRLotus" w:hint="cs"/>
          <w:b/>
          <w:bCs/>
          <w:sz w:val="28"/>
          <w:rtl/>
          <w:lang w:bidi="fa-IR"/>
        </w:rPr>
        <w:t>ها نستجیر بالله شراب می</w:t>
      </w:r>
      <w:r>
        <w:rPr>
          <w:rFonts w:ascii="Symbol" w:hAnsi="Symbol" w:cs="IRLotus" w:hint="eastAsia"/>
          <w:b/>
          <w:bCs/>
          <w:sz w:val="28"/>
          <w:rtl/>
          <w:lang w:bidi="fa-IR"/>
        </w:rPr>
        <w:t>‌</w:t>
      </w:r>
      <w:r>
        <w:rPr>
          <w:rFonts w:ascii="Symbol" w:hAnsi="Symbol" w:cs="IRLotus" w:hint="cs"/>
          <w:b/>
          <w:bCs/>
          <w:sz w:val="28"/>
          <w:rtl/>
          <w:lang w:bidi="fa-IR"/>
        </w:rPr>
        <w:t>خوردند فرض کنید لحم خنزیر و اینها در طبعشان این می</w:t>
      </w:r>
      <w:r>
        <w:rPr>
          <w:rFonts w:ascii="Symbol" w:hAnsi="Symbol" w:cs="IRLotus" w:hint="eastAsia"/>
          <w:b/>
          <w:bCs/>
          <w:sz w:val="28"/>
          <w:rtl/>
          <w:lang w:bidi="fa-IR"/>
        </w:rPr>
        <w:t>‌</w:t>
      </w:r>
      <w:r>
        <w:rPr>
          <w:rFonts w:ascii="Symbol" w:hAnsi="Symbol" w:cs="IRLotus" w:hint="cs"/>
          <w:b/>
          <w:bCs/>
          <w:sz w:val="28"/>
          <w:rtl/>
          <w:lang w:bidi="fa-IR"/>
        </w:rPr>
        <w:t>آید محروم می</w:t>
      </w:r>
      <w:r>
        <w:rPr>
          <w:rFonts w:ascii="Symbol" w:hAnsi="Symbol" w:cs="IRLotus" w:hint="eastAsia"/>
          <w:b/>
          <w:bCs/>
          <w:sz w:val="28"/>
          <w:rtl/>
          <w:lang w:bidi="fa-IR"/>
        </w:rPr>
        <w:t>‌</w:t>
      </w:r>
      <w:r>
        <w:rPr>
          <w:rFonts w:ascii="Symbol" w:hAnsi="Symbol" w:cs="IRLotus" w:hint="cs"/>
          <w:b/>
          <w:bCs/>
          <w:sz w:val="28"/>
          <w:rtl/>
          <w:lang w:bidi="fa-IR"/>
        </w:rPr>
        <w:t>کند این محرومیت ، محرومیت اعتباری است . شما را ، و لذا عرض کردیم احتمال دارد که اگر در جایی حرمت در کتاب بود محرومیت از همه</w:t>
      </w:r>
      <w:r>
        <w:rPr>
          <w:rFonts w:ascii="Symbol" w:hAnsi="Symbol" w:cs="IRLotus" w:hint="eastAsia"/>
          <w:b/>
          <w:bCs/>
          <w:sz w:val="28"/>
          <w:rtl/>
          <w:lang w:bidi="fa-IR"/>
        </w:rPr>
        <w:t>‌</w:t>
      </w:r>
      <w:r>
        <w:rPr>
          <w:rFonts w:ascii="Symbol" w:hAnsi="Symbol" w:cs="IRLotus" w:hint="cs"/>
          <w:b/>
          <w:bCs/>
          <w:sz w:val="28"/>
          <w:rtl/>
          <w:lang w:bidi="fa-IR"/>
        </w:rPr>
        <w:t>ی جهات بود عرض کردم احتمال می</w:t>
      </w:r>
      <w:r>
        <w:rPr>
          <w:rFonts w:ascii="Symbol" w:hAnsi="Symbol" w:cs="IRLotus" w:hint="eastAsia"/>
          <w:b/>
          <w:bCs/>
          <w:sz w:val="28"/>
          <w:rtl/>
          <w:lang w:bidi="fa-IR"/>
        </w:rPr>
        <w:t>‌</w:t>
      </w:r>
      <w:r>
        <w:rPr>
          <w:rFonts w:ascii="Symbol" w:hAnsi="Symbol" w:cs="IRLotus" w:hint="cs"/>
          <w:b/>
          <w:bCs/>
          <w:sz w:val="28"/>
          <w:rtl/>
          <w:lang w:bidi="fa-IR"/>
        </w:rPr>
        <w:t xml:space="preserve">دهم من ، چون بعضی از شواهد شاید مؤیدش باشد این در فقه خیلی تاثیر گذار است . </w:t>
      </w:r>
    </w:p>
    <w:p w14:paraId="368A2E3C" w14:textId="20FF499B" w:rsidR="0005140B" w:rsidRDefault="009F57E2" w:rsidP="00037F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اگر آمد گفت گوشت خنزیر گوشت خوک شما محرومید حرام است بر شما یعنی خوردنش یعنی خرید و فروشش یعنی در لباس شما در حال نماز باشد بلکه عرض کردیم در روایت تحف العقول دارد که حتی نگه داشتنش هم حرم است که یکی از اشکالات مرحوم آقای خوئی بر روایت تحف العقول همین است که ظاهر روایت تحف العقول نگه داشتن هم نجس است امساکه دارد </w:t>
      </w:r>
      <w:r w:rsidR="0005140B">
        <w:rPr>
          <w:rFonts w:ascii="Symbol" w:hAnsi="Symbol" w:cs="IRLotus" w:hint="cs"/>
          <w:b/>
          <w:bCs/>
          <w:sz w:val="28"/>
          <w:rtl/>
          <w:lang w:bidi="fa-IR"/>
        </w:rPr>
        <w:t xml:space="preserve">ایشان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گوید که خوب کسی فتوا نداده که نگه داشتن </w:t>
      </w:r>
      <w:r w:rsidR="0005140B">
        <w:rPr>
          <w:rFonts w:ascii="Symbol" w:hAnsi="Symbol" w:cs="IRLotus" w:hint="cs"/>
          <w:b/>
          <w:bCs/>
          <w:sz w:val="28"/>
          <w:rtl/>
          <w:lang w:bidi="fa-IR"/>
        </w:rPr>
        <w:t>نجس حرام است نگه داشتن خون الان در پزشکی این طور است در قوانین فعلی این طور است واقعا نگه نمی</w:t>
      </w:r>
      <w:r w:rsidR="0005140B">
        <w:rPr>
          <w:rFonts w:ascii="Symbol" w:hAnsi="Symbol" w:cs="IRLotus" w:hint="eastAsia"/>
          <w:b/>
          <w:bCs/>
          <w:sz w:val="28"/>
          <w:rtl/>
          <w:lang w:bidi="fa-IR"/>
        </w:rPr>
        <w:t>‌</w:t>
      </w:r>
      <w:r w:rsidR="0005140B">
        <w:rPr>
          <w:rFonts w:ascii="Symbol" w:hAnsi="Symbol" w:cs="IRLotus" w:hint="cs"/>
          <w:b/>
          <w:bCs/>
          <w:sz w:val="28"/>
          <w:rtl/>
          <w:lang w:bidi="fa-IR"/>
        </w:rPr>
        <w:t>دارند نه اینکه ، اما خوب فتوا بر این نیست در این روایت تحف العقول که واقعا روایت عجیبه</w:t>
      </w:r>
      <w:r w:rsidR="0005140B">
        <w:rPr>
          <w:rFonts w:ascii="Symbol" w:hAnsi="Symbol" w:cs="IRLotus" w:hint="eastAsia"/>
          <w:b/>
          <w:bCs/>
          <w:sz w:val="28"/>
          <w:rtl/>
          <w:lang w:bidi="fa-IR"/>
        </w:rPr>
        <w:t>‌</w:t>
      </w:r>
      <w:r w:rsidR="0005140B">
        <w:rPr>
          <w:rFonts w:ascii="Symbol" w:hAnsi="Symbol" w:cs="IRLotus" w:hint="cs"/>
          <w:b/>
          <w:bCs/>
          <w:sz w:val="28"/>
          <w:rtl/>
          <w:lang w:bidi="fa-IR"/>
        </w:rPr>
        <w:t>ای هم هست .</w:t>
      </w:r>
    </w:p>
    <w:p w14:paraId="72EBDD3D" w14:textId="5A02A925" w:rsidR="009F57E2" w:rsidRDefault="0005140B" w:rsidP="0005140B">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روایت تحف العقول که چند بار عرض کردم چهار تا منشاء اقتصادی منشاء درآمد دارد بیست و پنج مورد هزینه و مصرف دارد هیچ روایتی نداریم نه در شیعه و نه در سنی که چنین تقسیم بندی لکن چون روایت تحف العقول یکی در وسائل ، جاهای مختلف آمده با صاحب مکاسب که از وسائل گرفته چنان این روایت را تکه پاره کردند که آن لطف روایت و عظمت روایت اصلا مخدوش شده است اصلا یک جوری شده که اصلا آن روایت دیگر لطف خودش را از دست داده است والا اگر به طور کامل در تحف العقول دیده بشود روایت عجیبه</w:t>
      </w:r>
      <w:r>
        <w:rPr>
          <w:rFonts w:ascii="Symbol" w:hAnsi="Symbol" w:cs="IRLotus" w:hint="eastAsia"/>
          <w:b/>
          <w:bCs/>
          <w:sz w:val="28"/>
          <w:rtl/>
          <w:lang w:bidi="fa-IR"/>
        </w:rPr>
        <w:t>‌</w:t>
      </w:r>
      <w:r>
        <w:rPr>
          <w:rFonts w:ascii="Symbol" w:hAnsi="Symbol" w:cs="IRLotus" w:hint="cs"/>
          <w:b/>
          <w:bCs/>
          <w:sz w:val="28"/>
          <w:rtl/>
          <w:lang w:bidi="fa-IR"/>
        </w:rPr>
        <w:t>ای است انصافا روایت عجیبه</w:t>
      </w:r>
      <w:r>
        <w:rPr>
          <w:rFonts w:ascii="Symbol" w:hAnsi="Symbol" w:cs="IRLotus" w:hint="eastAsia"/>
          <w:b/>
          <w:bCs/>
          <w:sz w:val="28"/>
          <w:rtl/>
          <w:lang w:bidi="fa-IR"/>
        </w:rPr>
        <w:t>‌</w:t>
      </w:r>
      <w:r>
        <w:rPr>
          <w:rFonts w:ascii="Symbol" w:hAnsi="Symbol" w:cs="IRLotus" w:hint="cs"/>
          <w:b/>
          <w:bCs/>
          <w:sz w:val="28"/>
          <w:rtl/>
          <w:lang w:bidi="fa-IR"/>
        </w:rPr>
        <w:t>ای است حالا نمی</w:t>
      </w:r>
      <w:r>
        <w:rPr>
          <w:rFonts w:ascii="Symbol" w:hAnsi="Symbol" w:cs="IRLotus" w:hint="eastAsia"/>
          <w:b/>
          <w:bCs/>
          <w:sz w:val="28"/>
          <w:rtl/>
          <w:lang w:bidi="fa-IR"/>
        </w:rPr>
        <w:t>‌</w:t>
      </w:r>
      <w:r>
        <w:rPr>
          <w:rFonts w:ascii="Symbol" w:hAnsi="Symbol" w:cs="IRLotus" w:hint="cs"/>
          <w:b/>
          <w:bCs/>
          <w:sz w:val="28"/>
          <w:rtl/>
          <w:lang w:bidi="fa-IR"/>
        </w:rPr>
        <w:t xml:space="preserve">خواهم بگویم که فقط مناقشه این است مناقشات دیگری هم دارد . </w:t>
      </w:r>
    </w:p>
    <w:p w14:paraId="657A9F82" w14:textId="6914591D" w:rsidR="0005140B" w:rsidRDefault="0005140B" w:rsidP="000514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پس دقت کنید </w:t>
      </w:r>
      <w:r w:rsidR="00037F9B">
        <w:rPr>
          <w:rFonts w:ascii="Symbol" w:hAnsi="Symbol" w:cs="IRLotus" w:hint="cs"/>
          <w:b/>
          <w:bCs/>
          <w:sz w:val="28"/>
          <w:rtl/>
          <w:lang w:bidi="fa-IR"/>
        </w:rPr>
        <w:t>نه این من به نظرم می</w:t>
      </w:r>
      <w:r w:rsidR="00037F9B">
        <w:rPr>
          <w:rFonts w:ascii="Symbol" w:hAnsi="Symbol" w:cs="IRLotus" w:hint="eastAsia"/>
          <w:b/>
          <w:bCs/>
          <w:sz w:val="28"/>
          <w:rtl/>
          <w:lang w:bidi="fa-IR"/>
        </w:rPr>
        <w:t>‌</w:t>
      </w:r>
      <w:r w:rsidR="00037F9B">
        <w:rPr>
          <w:rFonts w:ascii="Symbol" w:hAnsi="Symbol" w:cs="IRLotus" w:hint="cs"/>
          <w:b/>
          <w:bCs/>
          <w:sz w:val="28"/>
          <w:rtl/>
          <w:lang w:bidi="fa-IR"/>
        </w:rPr>
        <w:t>آید که یک کمی کم لطفی شده است در اینجا آن می</w:t>
      </w:r>
      <w:r w:rsidR="00037F9B">
        <w:rPr>
          <w:rFonts w:ascii="Symbol" w:hAnsi="Symbol" w:cs="IRLotus" w:hint="eastAsia"/>
          <w:b/>
          <w:bCs/>
          <w:sz w:val="28"/>
          <w:rtl/>
          <w:lang w:bidi="fa-IR"/>
        </w:rPr>
        <w:t>‌</w:t>
      </w:r>
      <w:r w:rsidR="00037F9B">
        <w:rPr>
          <w:rFonts w:ascii="Symbol" w:hAnsi="Symbol" w:cs="IRLotus" w:hint="cs"/>
          <w:b/>
          <w:bCs/>
          <w:sz w:val="28"/>
          <w:rtl/>
          <w:lang w:bidi="fa-IR"/>
        </w:rPr>
        <w:t>آید می</w:t>
      </w:r>
      <w:r w:rsidR="00037F9B">
        <w:rPr>
          <w:rFonts w:ascii="Symbol" w:hAnsi="Symbol" w:cs="IRLotus" w:hint="eastAsia"/>
          <w:b/>
          <w:bCs/>
          <w:sz w:val="28"/>
          <w:rtl/>
          <w:lang w:bidi="fa-IR"/>
        </w:rPr>
        <w:t>‌</w:t>
      </w:r>
      <w:r w:rsidR="00037F9B">
        <w:rPr>
          <w:rFonts w:ascii="Symbol" w:hAnsi="Symbol" w:cs="IRLotus" w:hint="cs"/>
          <w:b/>
          <w:bCs/>
          <w:sz w:val="28"/>
          <w:rtl/>
          <w:lang w:bidi="fa-IR"/>
        </w:rPr>
        <w:t>گوید اگر شما می</w:t>
      </w:r>
      <w:r w:rsidR="00037F9B">
        <w:rPr>
          <w:rFonts w:ascii="Symbol" w:hAnsi="Symbol" w:cs="IRLotus" w:hint="eastAsia"/>
          <w:b/>
          <w:bCs/>
          <w:sz w:val="28"/>
          <w:rtl/>
          <w:lang w:bidi="fa-IR"/>
        </w:rPr>
        <w:t>‌</w:t>
      </w:r>
      <w:r w:rsidR="00037F9B">
        <w:rPr>
          <w:rFonts w:ascii="Symbol" w:hAnsi="Symbol" w:cs="IRLotus" w:hint="cs"/>
          <w:b/>
          <w:bCs/>
          <w:sz w:val="28"/>
          <w:rtl/>
          <w:lang w:bidi="fa-IR"/>
        </w:rPr>
        <w:t xml:space="preserve">خواهید مبالغه بکنید بترسد وحشت پیدا بکند باید این نکات را در نظر بگیرید فرض کنید مثلا شخصی است در یک شهرهایی مثل فرض کنید </w:t>
      </w:r>
      <w:r w:rsidR="00037F9B">
        <w:rPr>
          <w:rFonts w:ascii="Symbol" w:hAnsi="Symbol" w:cs="IRLotus" w:hint="cs"/>
          <w:b/>
          <w:bCs/>
          <w:sz w:val="28"/>
          <w:rtl/>
          <w:lang w:bidi="fa-IR"/>
        </w:rPr>
        <w:lastRenderedPageBreak/>
        <w:t xml:space="preserve">بعضی از شهرهای آمریکا در جایی است که حتی گرگ ندیده عکس گرگ را هم ندیده است خوب شما بگویید فلانی مثل گرگ است خوب هیچ تاثیری درش ندارد این اعتبار باطل است لغو است . </w:t>
      </w:r>
    </w:p>
    <w:p w14:paraId="4385D95D" w14:textId="77777777" w:rsidR="000B5690" w:rsidRDefault="00037F9B" w:rsidP="00037F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عرض کردیم در مثل اعتبارات صحبت در معقولیتش نکنید صحبت در مقبولیتش بکنید آیا این اعتبار مقبول هست یا مقبول نیست معقولیت که معقولیت دارد این تصوری است که عرض کردم مرحوم آقای طباطبائی هم این ادراکات اعتباری در حقیقت این پنج تا مطلبی که من عرض کردم ننوشته به این ترتیب ننوشته است </w:t>
      </w:r>
      <w:r w:rsidR="000B5690">
        <w:rPr>
          <w:rFonts w:ascii="Symbol" w:hAnsi="Symbol" w:cs="IRLotus" w:hint="cs"/>
          <w:b/>
          <w:bCs/>
          <w:sz w:val="28"/>
          <w:rtl/>
          <w:lang w:bidi="fa-IR"/>
        </w:rPr>
        <w:t>.</w:t>
      </w:r>
    </w:p>
    <w:p w14:paraId="059E94AF" w14:textId="77777777" w:rsidR="000E1CC2" w:rsidRDefault="00037F9B" w:rsidP="000B5690">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w:t>
      </w:r>
      <w:r w:rsidR="000B5690">
        <w:rPr>
          <w:rFonts w:ascii="Symbol" w:hAnsi="Symbol" w:cs="IRLotus" w:hint="cs"/>
          <w:b/>
          <w:bCs/>
          <w:sz w:val="28"/>
          <w:rtl/>
          <w:lang w:bidi="fa-IR"/>
        </w:rPr>
        <w:t>یم در اصول همه نکته می</w:t>
      </w:r>
      <w:r w:rsidR="000B5690">
        <w:rPr>
          <w:rFonts w:ascii="Symbol" w:hAnsi="Symbol" w:cs="IRLotus" w:hint="eastAsia"/>
          <w:b/>
          <w:bCs/>
          <w:sz w:val="28"/>
          <w:rtl/>
          <w:lang w:bidi="fa-IR"/>
        </w:rPr>
        <w:t>‌</w:t>
      </w:r>
      <w:r w:rsidR="000B5690">
        <w:rPr>
          <w:rFonts w:ascii="Symbol" w:hAnsi="Symbol" w:cs="IRLotus" w:hint="cs"/>
          <w:b/>
          <w:bCs/>
          <w:sz w:val="28"/>
          <w:rtl/>
          <w:lang w:bidi="fa-IR"/>
        </w:rPr>
        <w:t>خواهد فرض کنید مثلا می</w:t>
      </w:r>
      <w:r w:rsidR="000B5690">
        <w:rPr>
          <w:rFonts w:ascii="Symbol" w:hAnsi="Symbol" w:cs="IRLotus" w:hint="eastAsia"/>
          <w:b/>
          <w:bCs/>
          <w:sz w:val="28"/>
          <w:rtl/>
          <w:lang w:bidi="fa-IR"/>
        </w:rPr>
        <w:t>‌</w:t>
      </w:r>
      <w:r w:rsidR="000B5690">
        <w:rPr>
          <w:rFonts w:ascii="Symbol" w:hAnsi="Symbol" w:cs="IRLotus" w:hint="cs"/>
          <w:b/>
          <w:bCs/>
          <w:sz w:val="28"/>
          <w:rtl/>
          <w:lang w:bidi="fa-IR"/>
        </w:rPr>
        <w:t>آید می</w:t>
      </w:r>
      <w:r w:rsidR="000B5690">
        <w:rPr>
          <w:rFonts w:ascii="Symbol" w:hAnsi="Symbol" w:cs="IRLotus" w:hint="eastAsia"/>
          <w:b/>
          <w:bCs/>
          <w:sz w:val="28"/>
          <w:rtl/>
          <w:lang w:bidi="fa-IR"/>
        </w:rPr>
        <w:t>‌</w:t>
      </w:r>
      <w:r w:rsidR="000B5690">
        <w:rPr>
          <w:rFonts w:ascii="Symbol" w:hAnsi="Symbol" w:cs="IRLotus" w:hint="cs"/>
          <w:b/>
          <w:bCs/>
          <w:sz w:val="28"/>
          <w:rtl/>
          <w:lang w:bidi="fa-IR"/>
        </w:rPr>
        <w:t>گوید گوشتی که از بازار مسلمانان خرید</w:t>
      </w:r>
      <w:r w:rsidR="00DF7D22">
        <w:rPr>
          <w:rFonts w:ascii="Symbol" w:hAnsi="Symbol" w:cs="IRLotus" w:hint="cs"/>
          <w:b/>
          <w:bCs/>
          <w:sz w:val="28"/>
          <w:rtl/>
          <w:lang w:bidi="fa-IR"/>
        </w:rPr>
        <w:t>ید</w:t>
      </w:r>
      <w:r w:rsidR="000B5690">
        <w:rPr>
          <w:rFonts w:ascii="Symbol" w:hAnsi="Symbol" w:cs="IRLotus" w:hint="cs"/>
          <w:b/>
          <w:bCs/>
          <w:sz w:val="28"/>
          <w:rtl/>
          <w:lang w:bidi="fa-IR"/>
        </w:rPr>
        <w:t xml:space="preserve"> مزکی است </w:t>
      </w:r>
      <w:r w:rsidR="00DF7D22">
        <w:rPr>
          <w:rFonts w:ascii="Symbol" w:hAnsi="Symbol" w:cs="IRLotus" w:hint="cs"/>
          <w:b/>
          <w:bCs/>
          <w:sz w:val="28"/>
          <w:rtl/>
          <w:lang w:bidi="fa-IR"/>
        </w:rPr>
        <w:t>خوب این نکته باید در نظر بگیرد ، و لذا عرض کردیم اگر گفت گوشی که از بازار خریدی بخور این یک جور نکته است اگر گفت مزکی است هر دو اصل عملی هستند فقط اگر گفت بخور به آن می</w:t>
      </w:r>
      <w:r w:rsidR="00DF7D22">
        <w:rPr>
          <w:rFonts w:ascii="Symbol" w:hAnsi="Symbol" w:cs="IRLotus" w:hint="eastAsia"/>
          <w:b/>
          <w:bCs/>
          <w:sz w:val="28"/>
          <w:rtl/>
          <w:lang w:bidi="fa-IR"/>
        </w:rPr>
        <w:t>‌</w:t>
      </w:r>
      <w:r w:rsidR="00DF7D22">
        <w:rPr>
          <w:rFonts w:ascii="Symbol" w:hAnsi="Symbol" w:cs="IRLotus" w:hint="cs"/>
          <w:b/>
          <w:bCs/>
          <w:sz w:val="28"/>
          <w:rtl/>
          <w:lang w:bidi="fa-IR"/>
        </w:rPr>
        <w:t>گویند اصل غیر محرز ، چرا چون احراز موضوع نمی</w:t>
      </w:r>
      <w:r w:rsidR="00DF7D22">
        <w:rPr>
          <w:rFonts w:ascii="Symbol" w:hAnsi="Symbol" w:cs="IRLotus" w:hint="eastAsia"/>
          <w:b/>
          <w:bCs/>
          <w:sz w:val="28"/>
          <w:rtl/>
          <w:lang w:bidi="fa-IR"/>
        </w:rPr>
        <w:t>‌</w:t>
      </w:r>
      <w:r w:rsidR="00DF7D22">
        <w:rPr>
          <w:rFonts w:ascii="Symbol" w:hAnsi="Symbol" w:cs="IRLotus" w:hint="cs"/>
          <w:b/>
          <w:bCs/>
          <w:sz w:val="28"/>
          <w:rtl/>
          <w:lang w:bidi="fa-IR"/>
        </w:rPr>
        <w:t>کند، فقط تکلیف می</w:t>
      </w:r>
      <w:r w:rsidR="00DF7D22">
        <w:rPr>
          <w:rFonts w:ascii="Symbol" w:hAnsi="Symbol" w:cs="IRLotus" w:hint="eastAsia"/>
          <w:b/>
          <w:bCs/>
          <w:sz w:val="28"/>
          <w:rtl/>
          <w:lang w:bidi="fa-IR"/>
        </w:rPr>
        <w:t>‌</w:t>
      </w:r>
      <w:r w:rsidR="00DF7D22">
        <w:rPr>
          <w:rFonts w:ascii="Symbol" w:hAnsi="Symbol" w:cs="IRLotus" w:hint="cs"/>
          <w:b/>
          <w:bCs/>
          <w:sz w:val="28"/>
          <w:rtl/>
          <w:lang w:bidi="fa-IR"/>
        </w:rPr>
        <w:t>آورد بخور مصرف کن اما اگر گفت مزکی است تشخیص موضوع می</w:t>
      </w:r>
      <w:r w:rsidR="00DF7D22">
        <w:rPr>
          <w:rFonts w:ascii="Symbol" w:hAnsi="Symbol" w:cs="IRLotus" w:hint="eastAsia"/>
          <w:b/>
          <w:bCs/>
          <w:sz w:val="28"/>
          <w:rtl/>
          <w:lang w:bidi="fa-IR"/>
        </w:rPr>
        <w:t>‌</w:t>
      </w:r>
      <w:r w:rsidR="00DF7D22">
        <w:rPr>
          <w:rFonts w:ascii="Symbol" w:hAnsi="Symbol" w:cs="IRLotus" w:hint="cs"/>
          <w:b/>
          <w:bCs/>
          <w:sz w:val="28"/>
          <w:rtl/>
          <w:lang w:bidi="fa-IR"/>
        </w:rPr>
        <w:t>دهد همه</w:t>
      </w:r>
      <w:r w:rsidR="00DF7D22">
        <w:rPr>
          <w:rFonts w:ascii="Symbol" w:hAnsi="Symbol" w:cs="IRLotus" w:hint="eastAsia"/>
          <w:b/>
          <w:bCs/>
          <w:sz w:val="28"/>
          <w:rtl/>
          <w:lang w:bidi="fa-IR"/>
        </w:rPr>
        <w:t>‌</w:t>
      </w:r>
      <w:r w:rsidR="00DF7D22">
        <w:rPr>
          <w:rFonts w:ascii="Symbol" w:hAnsi="Symbol" w:cs="IRLotus" w:hint="cs"/>
          <w:b/>
          <w:bCs/>
          <w:sz w:val="28"/>
          <w:rtl/>
          <w:lang w:bidi="fa-IR"/>
        </w:rPr>
        <w:t>ی آثار مزکی برش بار می</w:t>
      </w:r>
      <w:r w:rsidR="00DF7D22">
        <w:rPr>
          <w:rFonts w:ascii="Symbol" w:hAnsi="Symbol" w:cs="IRLotus" w:hint="eastAsia"/>
          <w:b/>
          <w:bCs/>
          <w:sz w:val="28"/>
          <w:rtl/>
          <w:lang w:bidi="fa-IR"/>
        </w:rPr>
        <w:t>‌</w:t>
      </w:r>
      <w:r w:rsidR="00DF7D22">
        <w:rPr>
          <w:rFonts w:ascii="Symbol" w:hAnsi="Symbol" w:cs="IRLotus" w:hint="cs"/>
          <w:b/>
          <w:bCs/>
          <w:sz w:val="28"/>
          <w:rtl/>
          <w:lang w:bidi="fa-IR"/>
        </w:rPr>
        <w:t>شود، ببینید دقت کنید در آنجا آن که می</w:t>
      </w:r>
      <w:r w:rsidR="00DF7D22">
        <w:rPr>
          <w:rFonts w:ascii="Symbol" w:hAnsi="Symbol" w:cs="IRLotus" w:hint="eastAsia"/>
          <w:b/>
          <w:bCs/>
          <w:sz w:val="28"/>
          <w:rtl/>
          <w:lang w:bidi="fa-IR"/>
        </w:rPr>
        <w:t>‌</w:t>
      </w:r>
      <w:r w:rsidR="00DF7D22">
        <w:rPr>
          <w:rFonts w:ascii="Symbol" w:hAnsi="Symbol" w:cs="IRLotus" w:hint="cs"/>
          <w:b/>
          <w:bCs/>
          <w:sz w:val="28"/>
          <w:rtl/>
          <w:lang w:bidi="fa-IR"/>
        </w:rPr>
        <w:t>آید می</w:t>
      </w:r>
      <w:r w:rsidR="00DF7D22">
        <w:rPr>
          <w:rFonts w:ascii="Symbol" w:hAnsi="Symbol" w:cs="IRLotus" w:hint="eastAsia"/>
          <w:b/>
          <w:bCs/>
          <w:sz w:val="28"/>
          <w:rtl/>
          <w:lang w:bidi="fa-IR"/>
        </w:rPr>
        <w:t>‌</w:t>
      </w:r>
      <w:r w:rsidR="00DF7D22">
        <w:rPr>
          <w:rFonts w:ascii="Symbol" w:hAnsi="Symbol" w:cs="IRLotus" w:hint="cs"/>
          <w:b/>
          <w:bCs/>
          <w:sz w:val="28"/>
          <w:rtl/>
          <w:lang w:bidi="fa-IR"/>
        </w:rPr>
        <w:t>گوید این مزکی است یا اینکه این را بخور این حتما باید اصل اولی را بر این بگذارد که این مشکوک است یعنی شما نمی</w:t>
      </w:r>
      <w:r w:rsidR="00DF7D22">
        <w:rPr>
          <w:rFonts w:ascii="Symbol" w:hAnsi="Symbol" w:cs="IRLotus" w:hint="eastAsia"/>
          <w:b/>
          <w:bCs/>
          <w:sz w:val="28"/>
          <w:rtl/>
          <w:lang w:bidi="fa-IR"/>
        </w:rPr>
        <w:t>‌</w:t>
      </w:r>
      <w:r w:rsidR="00DF7D22">
        <w:rPr>
          <w:rFonts w:ascii="Symbol" w:hAnsi="Symbol" w:cs="IRLotus" w:hint="cs"/>
          <w:b/>
          <w:bCs/>
          <w:sz w:val="28"/>
          <w:rtl/>
          <w:lang w:bidi="fa-IR"/>
        </w:rPr>
        <w:t>دانید که فرض بر جهل است اصلا فرض جهل است ، پس چطور می</w:t>
      </w:r>
      <w:r w:rsidR="00DF7D22">
        <w:rPr>
          <w:rFonts w:ascii="Symbol" w:hAnsi="Symbol" w:cs="IRLotus" w:hint="eastAsia"/>
          <w:b/>
          <w:bCs/>
          <w:sz w:val="28"/>
          <w:rtl/>
          <w:lang w:bidi="fa-IR"/>
        </w:rPr>
        <w:t>‌</w:t>
      </w:r>
      <w:r w:rsidR="00DF7D22">
        <w:rPr>
          <w:rFonts w:ascii="Symbol" w:hAnsi="Symbol" w:cs="IRLotus" w:hint="cs"/>
          <w:b/>
          <w:bCs/>
          <w:sz w:val="28"/>
          <w:rtl/>
          <w:lang w:bidi="fa-IR"/>
        </w:rPr>
        <w:t>گوید مزکی است، ابداع می</w:t>
      </w:r>
      <w:r w:rsidR="00DF7D22">
        <w:rPr>
          <w:rFonts w:ascii="Symbol" w:hAnsi="Symbol" w:cs="IRLotus" w:hint="eastAsia"/>
          <w:b/>
          <w:bCs/>
          <w:sz w:val="28"/>
          <w:rtl/>
          <w:lang w:bidi="fa-IR"/>
        </w:rPr>
        <w:t>‌</w:t>
      </w:r>
      <w:r w:rsidR="00DF7D22">
        <w:rPr>
          <w:rFonts w:ascii="Symbol" w:hAnsi="Symbol" w:cs="IRLotus" w:hint="cs"/>
          <w:b/>
          <w:bCs/>
          <w:sz w:val="28"/>
          <w:rtl/>
          <w:lang w:bidi="fa-IR"/>
        </w:rPr>
        <w:t>شود</w:t>
      </w:r>
      <w:r w:rsidR="000E1CC2">
        <w:rPr>
          <w:rFonts w:ascii="Symbol" w:hAnsi="Symbol" w:cs="IRLotus" w:hint="cs"/>
          <w:b/>
          <w:bCs/>
          <w:sz w:val="28"/>
          <w:rtl/>
          <w:lang w:bidi="fa-IR"/>
        </w:rPr>
        <w:t>.</w:t>
      </w:r>
    </w:p>
    <w:p w14:paraId="0B9FD9F6" w14:textId="77777777" w:rsidR="000E1CC2" w:rsidRDefault="00DF7D22" w:rsidP="000E1C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آن وقت نحوه</w:t>
      </w:r>
      <w:r>
        <w:rPr>
          <w:rFonts w:ascii="Symbol" w:hAnsi="Symbol" w:cs="IRLotus" w:hint="eastAsia"/>
          <w:b/>
          <w:bCs/>
          <w:sz w:val="28"/>
          <w:rtl/>
          <w:lang w:bidi="fa-IR"/>
        </w:rPr>
        <w:t>‌</w:t>
      </w:r>
      <w:r>
        <w:rPr>
          <w:rFonts w:ascii="Symbol" w:hAnsi="Symbol" w:cs="IRLotus" w:hint="cs"/>
          <w:b/>
          <w:bCs/>
          <w:sz w:val="28"/>
          <w:rtl/>
          <w:lang w:bidi="fa-IR"/>
        </w:rPr>
        <w:t>ی ابداع را هم برای شما توضیح دادیم و لذا چند بار عرض کردیم در میان اصول عملیه غالبا نکته</w:t>
      </w:r>
      <w:r>
        <w:rPr>
          <w:rFonts w:ascii="Symbol" w:hAnsi="Symbol" w:cs="IRLotus" w:hint="eastAsia"/>
          <w:b/>
          <w:bCs/>
          <w:sz w:val="28"/>
          <w:rtl/>
          <w:lang w:bidi="fa-IR"/>
        </w:rPr>
        <w:t>‌</w:t>
      </w:r>
      <w:r>
        <w:rPr>
          <w:rFonts w:ascii="Symbol" w:hAnsi="Symbol" w:cs="IRLotus" w:hint="cs"/>
          <w:b/>
          <w:bCs/>
          <w:sz w:val="28"/>
          <w:rtl/>
          <w:lang w:bidi="fa-IR"/>
        </w:rPr>
        <w:t>ها واضح است بلکه دائما تقریبا ، مثلا بخور مصرف بکن مزکی است در قاعده</w:t>
      </w:r>
      <w:r>
        <w:rPr>
          <w:rFonts w:ascii="Symbol" w:hAnsi="Symbol" w:cs="IRLotus" w:hint="eastAsia"/>
          <w:b/>
          <w:bCs/>
          <w:sz w:val="28"/>
          <w:rtl/>
          <w:lang w:bidi="fa-IR"/>
        </w:rPr>
        <w:t>‌</w:t>
      </w:r>
      <w:r>
        <w:rPr>
          <w:rFonts w:ascii="Symbol" w:hAnsi="Symbol" w:cs="IRLotus" w:hint="cs"/>
          <w:b/>
          <w:bCs/>
          <w:sz w:val="28"/>
          <w:rtl/>
          <w:lang w:bidi="fa-IR"/>
        </w:rPr>
        <w:t>ی تجاوز رد شدی از سجده انجام دادی در قاعده</w:t>
      </w:r>
      <w:r>
        <w:rPr>
          <w:rFonts w:ascii="Symbol" w:hAnsi="Symbol" w:cs="IRLotus" w:hint="eastAsia"/>
          <w:b/>
          <w:bCs/>
          <w:sz w:val="28"/>
          <w:rtl/>
          <w:lang w:bidi="fa-IR"/>
        </w:rPr>
        <w:t>‌</w:t>
      </w:r>
      <w:r>
        <w:rPr>
          <w:rFonts w:ascii="Symbol" w:hAnsi="Symbol" w:cs="IRLotus" w:hint="cs"/>
          <w:b/>
          <w:bCs/>
          <w:sz w:val="28"/>
          <w:rtl/>
          <w:lang w:bidi="fa-IR"/>
        </w:rPr>
        <w:t>ی فراغ نماز خواندی درست است ، قاعده</w:t>
      </w:r>
      <w:r>
        <w:rPr>
          <w:rFonts w:ascii="Symbol" w:hAnsi="Symbol" w:cs="IRLotus" w:hint="eastAsia"/>
          <w:b/>
          <w:bCs/>
          <w:sz w:val="28"/>
          <w:rtl/>
          <w:lang w:bidi="fa-IR"/>
        </w:rPr>
        <w:t>‌</w:t>
      </w:r>
      <w:r>
        <w:rPr>
          <w:rFonts w:ascii="Symbol" w:hAnsi="Symbol" w:cs="IRLotus" w:hint="cs"/>
          <w:b/>
          <w:bCs/>
          <w:sz w:val="28"/>
          <w:rtl/>
          <w:lang w:bidi="fa-IR"/>
        </w:rPr>
        <w:t>ی ید مالک است. ببینید یک نکته</w:t>
      </w:r>
      <w:r>
        <w:rPr>
          <w:rFonts w:ascii="Symbol" w:hAnsi="Symbol" w:cs="IRLotus" w:hint="eastAsia"/>
          <w:b/>
          <w:bCs/>
          <w:sz w:val="28"/>
          <w:rtl/>
          <w:lang w:bidi="fa-IR"/>
        </w:rPr>
        <w:t>‌</w:t>
      </w:r>
      <w:r>
        <w:rPr>
          <w:rFonts w:ascii="Symbol" w:hAnsi="Symbol" w:cs="IRLotus" w:hint="cs"/>
          <w:b/>
          <w:bCs/>
          <w:sz w:val="28"/>
          <w:rtl/>
          <w:lang w:bidi="fa-IR"/>
        </w:rPr>
        <w:t xml:space="preserve">ای را در نظر گرفت </w:t>
      </w:r>
      <w:r w:rsidR="000E1CC2">
        <w:rPr>
          <w:rFonts w:ascii="Symbol" w:hAnsi="Symbol" w:cs="IRLotus" w:hint="cs"/>
          <w:b/>
          <w:bCs/>
          <w:sz w:val="28"/>
          <w:rtl/>
          <w:lang w:bidi="fa-IR"/>
        </w:rPr>
        <w:t>.</w:t>
      </w:r>
    </w:p>
    <w:p w14:paraId="71577BC7" w14:textId="16F7A627" w:rsidR="00037F9B" w:rsidRDefault="00DF7D22" w:rsidP="000E1CC2">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در میان اصول این قاعده</w:t>
      </w:r>
      <w:r>
        <w:rPr>
          <w:rFonts w:ascii="Symbol" w:hAnsi="Symbol" w:cs="IRLotus" w:hint="eastAsia"/>
          <w:b/>
          <w:bCs/>
          <w:sz w:val="28"/>
          <w:rtl/>
          <w:lang w:bidi="fa-IR"/>
        </w:rPr>
        <w:t>‌</w:t>
      </w:r>
      <w:r>
        <w:rPr>
          <w:rFonts w:ascii="Symbol" w:hAnsi="Symbol" w:cs="IRLotus" w:hint="cs"/>
          <w:b/>
          <w:bCs/>
          <w:sz w:val="28"/>
          <w:rtl/>
          <w:lang w:bidi="fa-IR"/>
        </w:rPr>
        <w:t xml:space="preserve">ی استصحاب هست </w:t>
      </w:r>
      <w:r w:rsidR="000E1CC2">
        <w:rPr>
          <w:rFonts w:ascii="Symbol" w:hAnsi="Symbol" w:cs="IRLotus" w:hint="cs"/>
          <w:b/>
          <w:bCs/>
          <w:sz w:val="28"/>
          <w:rtl/>
          <w:lang w:bidi="fa-IR"/>
        </w:rPr>
        <w:t>اصل سحرآمیز است این تعبیر بنده است کسی ، چرا چون قاعده</w:t>
      </w:r>
      <w:r w:rsidR="000E1CC2">
        <w:rPr>
          <w:rFonts w:ascii="Symbol" w:hAnsi="Symbol" w:cs="IRLotus" w:hint="eastAsia"/>
          <w:b/>
          <w:bCs/>
          <w:sz w:val="28"/>
          <w:rtl/>
          <w:lang w:bidi="fa-IR"/>
        </w:rPr>
        <w:t>‌</w:t>
      </w:r>
      <w:r w:rsidR="000E1CC2">
        <w:rPr>
          <w:rFonts w:ascii="Symbol" w:hAnsi="Symbol" w:cs="IRLotus" w:hint="cs"/>
          <w:b/>
          <w:bCs/>
          <w:sz w:val="28"/>
          <w:rtl/>
          <w:lang w:bidi="fa-IR"/>
        </w:rPr>
        <w:t>ی استصحاب نکته</w:t>
      </w:r>
      <w:r w:rsidR="000E1CC2">
        <w:rPr>
          <w:rFonts w:ascii="Symbol" w:hAnsi="Symbol" w:cs="IRLotus" w:hint="eastAsia"/>
          <w:b/>
          <w:bCs/>
          <w:sz w:val="28"/>
          <w:rtl/>
          <w:lang w:bidi="fa-IR"/>
        </w:rPr>
        <w:t>‌</w:t>
      </w:r>
      <w:r w:rsidR="000E1CC2">
        <w:rPr>
          <w:rFonts w:ascii="Symbol" w:hAnsi="Symbol" w:cs="IRLotus" w:hint="cs"/>
          <w:b/>
          <w:bCs/>
          <w:sz w:val="28"/>
          <w:rtl/>
          <w:lang w:bidi="fa-IR"/>
        </w:rPr>
        <w:t>ای ندارد دقت کردید ؟ یک مقدار دقت کنید در این مطلب ، قاعده</w:t>
      </w:r>
      <w:r w:rsidR="000E1CC2">
        <w:rPr>
          <w:rFonts w:ascii="Symbol" w:hAnsi="Symbol" w:cs="IRLotus" w:hint="eastAsia"/>
          <w:b/>
          <w:bCs/>
          <w:sz w:val="28"/>
          <w:rtl/>
          <w:lang w:bidi="fa-IR"/>
        </w:rPr>
        <w:t>‌</w:t>
      </w:r>
      <w:r w:rsidR="000E1CC2">
        <w:rPr>
          <w:rFonts w:ascii="Symbol" w:hAnsi="Symbol" w:cs="IRLotus" w:hint="cs"/>
          <w:b/>
          <w:bCs/>
          <w:sz w:val="28"/>
          <w:rtl/>
          <w:lang w:bidi="fa-IR"/>
        </w:rPr>
        <w:t>ی استصحاب یک نکته</w:t>
      </w:r>
      <w:r w:rsidR="000E1CC2">
        <w:rPr>
          <w:rFonts w:ascii="Symbol" w:hAnsi="Symbol" w:cs="IRLotus" w:hint="eastAsia"/>
          <w:b/>
          <w:bCs/>
          <w:sz w:val="28"/>
          <w:rtl/>
          <w:lang w:bidi="fa-IR"/>
        </w:rPr>
        <w:t>‌</w:t>
      </w:r>
      <w:r w:rsidR="000E1CC2">
        <w:rPr>
          <w:rFonts w:ascii="Symbol" w:hAnsi="Symbol" w:cs="IRLotus" w:hint="cs"/>
          <w:b/>
          <w:bCs/>
          <w:sz w:val="28"/>
          <w:rtl/>
          <w:lang w:bidi="fa-IR"/>
        </w:rPr>
        <w:t>ی ادراکی دارد علم را توسعه بدهد به حال شک آنجا اگر دقت کنید در اصول این سر اختلاف علما هم در تقریر استصحاب هم در حجیتش یک مقدارش به این برمی</w:t>
      </w:r>
      <w:r w:rsidR="000E1CC2">
        <w:rPr>
          <w:rFonts w:ascii="Symbol" w:hAnsi="Symbol" w:cs="IRLotus" w:hint="eastAsia"/>
          <w:b/>
          <w:bCs/>
          <w:sz w:val="28"/>
          <w:rtl/>
          <w:lang w:bidi="fa-IR"/>
        </w:rPr>
        <w:t>‌</w:t>
      </w:r>
      <w:r w:rsidR="000E1CC2">
        <w:rPr>
          <w:rFonts w:ascii="Symbol" w:hAnsi="Symbol" w:cs="IRLotus" w:hint="cs"/>
          <w:b/>
          <w:bCs/>
          <w:sz w:val="28"/>
          <w:rtl/>
          <w:lang w:bidi="fa-IR"/>
        </w:rPr>
        <w:t>گردد و تقریب</w:t>
      </w:r>
      <w:r w:rsidR="000E1CC2">
        <w:rPr>
          <w:rFonts w:ascii="Symbol" w:hAnsi="Symbol" w:cs="IRLotus" w:hint="eastAsia"/>
          <w:b/>
          <w:bCs/>
          <w:sz w:val="28"/>
          <w:rtl/>
          <w:lang w:bidi="fa-IR"/>
        </w:rPr>
        <w:t>‌</w:t>
      </w:r>
      <w:r w:rsidR="000E1CC2">
        <w:rPr>
          <w:rFonts w:ascii="Symbol" w:hAnsi="Symbol" w:cs="IRLotus" w:hint="cs"/>
          <w:b/>
          <w:bCs/>
          <w:sz w:val="28"/>
          <w:rtl/>
          <w:lang w:bidi="fa-IR"/>
        </w:rPr>
        <w:t xml:space="preserve">های مختلفی هم هست </w:t>
      </w:r>
      <w:r w:rsidR="006B725E">
        <w:rPr>
          <w:rFonts w:ascii="Symbol" w:hAnsi="Symbol" w:cs="IRLotus" w:hint="cs"/>
          <w:b/>
          <w:bCs/>
          <w:sz w:val="28"/>
          <w:rtl/>
          <w:lang w:bidi="fa-IR"/>
        </w:rPr>
        <w:t xml:space="preserve">شاید </w:t>
      </w:r>
      <w:r w:rsidR="000E1CC2">
        <w:rPr>
          <w:rFonts w:ascii="Symbol" w:hAnsi="Symbol" w:cs="IRLotus" w:hint="cs"/>
          <w:b/>
          <w:bCs/>
          <w:sz w:val="28"/>
          <w:rtl/>
          <w:lang w:bidi="fa-IR"/>
        </w:rPr>
        <w:t xml:space="preserve">امروز هم به یک مناسبتی </w:t>
      </w:r>
      <w:r w:rsidR="006B725E">
        <w:rPr>
          <w:rFonts w:ascii="Symbol" w:hAnsi="Symbol" w:cs="IRLotus" w:hint="cs"/>
          <w:b/>
          <w:bCs/>
          <w:sz w:val="28"/>
          <w:rtl/>
          <w:lang w:bidi="fa-IR"/>
        </w:rPr>
        <w:t>بعضی</w:t>
      </w:r>
      <w:r w:rsidR="006B725E">
        <w:rPr>
          <w:rFonts w:ascii="Symbol" w:hAnsi="Symbol" w:cs="IRLotus" w:hint="eastAsia"/>
          <w:b/>
          <w:bCs/>
          <w:sz w:val="28"/>
          <w:rtl/>
          <w:lang w:bidi="fa-IR"/>
        </w:rPr>
        <w:t>‌</w:t>
      </w:r>
      <w:r w:rsidR="006B725E">
        <w:rPr>
          <w:rFonts w:ascii="Symbol" w:hAnsi="Symbol" w:cs="IRLotus" w:hint="cs"/>
          <w:b/>
          <w:bCs/>
          <w:sz w:val="28"/>
          <w:rtl/>
          <w:lang w:bidi="fa-IR"/>
        </w:rPr>
        <w:t>هایش را متعرض بشویم به یک مناسبت دیگری .</w:t>
      </w:r>
    </w:p>
    <w:p w14:paraId="6AF62FEE" w14:textId="57095146" w:rsidR="006B725E" w:rsidRDefault="006B725E" w:rsidP="006B725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این را خوب دقت بفرمایید در باب اعتبار و لذا مثل اعتبار استصحاب کارش مشکل است لذا عده</w:t>
      </w:r>
      <w:r>
        <w:rPr>
          <w:rFonts w:ascii="Symbol" w:hAnsi="Symbol" w:cs="IRLotus" w:hint="eastAsia"/>
          <w:b/>
          <w:bCs/>
          <w:sz w:val="28"/>
          <w:rtl/>
          <w:lang w:bidi="fa-IR"/>
        </w:rPr>
        <w:t>‌</w:t>
      </w:r>
      <w:r>
        <w:rPr>
          <w:rFonts w:ascii="Symbol" w:hAnsi="Symbol" w:cs="IRLotus" w:hint="cs"/>
          <w:b/>
          <w:bCs/>
          <w:sz w:val="28"/>
          <w:rtl/>
          <w:lang w:bidi="fa-IR"/>
        </w:rPr>
        <w:t>ای هم استحصاب را زدند به امارت که شاید مشهور بین اصولیین اهل سنت هم اماره باشد . آقای خوئی هم که گیر کردند فرمودند اماره هست اما جنبه</w:t>
      </w:r>
      <w:r>
        <w:rPr>
          <w:rFonts w:ascii="Symbol" w:hAnsi="Symbol" w:cs="IRLotus" w:hint="eastAsia"/>
          <w:b/>
          <w:bCs/>
          <w:sz w:val="28"/>
          <w:rtl/>
          <w:lang w:bidi="fa-IR"/>
        </w:rPr>
        <w:t>‌</w:t>
      </w:r>
      <w:r>
        <w:rPr>
          <w:rFonts w:ascii="Symbol" w:hAnsi="Symbol" w:cs="IRLotus" w:hint="cs"/>
          <w:b/>
          <w:bCs/>
          <w:sz w:val="28"/>
          <w:rtl/>
          <w:lang w:bidi="fa-IR"/>
        </w:rPr>
        <w:t>ی حکایت ندارد چرا چون در ارتکازشان هست اصل باید یک نکته</w:t>
      </w:r>
      <w:r>
        <w:rPr>
          <w:rFonts w:ascii="Symbol" w:hAnsi="Symbol" w:cs="IRLotus" w:hint="eastAsia"/>
          <w:b/>
          <w:bCs/>
          <w:sz w:val="28"/>
          <w:rtl/>
          <w:lang w:bidi="fa-IR"/>
        </w:rPr>
        <w:t>‌</w:t>
      </w:r>
      <w:r>
        <w:rPr>
          <w:rFonts w:ascii="Symbol" w:hAnsi="Symbol" w:cs="IRLotus" w:hint="cs"/>
          <w:b/>
          <w:bCs/>
          <w:sz w:val="28"/>
          <w:rtl/>
          <w:lang w:bidi="fa-IR"/>
        </w:rPr>
        <w:t>ای باشد طبق آن نکته برود جلو استصحاب چیزی نکته</w:t>
      </w:r>
      <w:r>
        <w:rPr>
          <w:rFonts w:ascii="Symbol" w:hAnsi="Symbol" w:cs="IRLotus" w:hint="eastAsia"/>
          <w:b/>
          <w:bCs/>
          <w:sz w:val="28"/>
          <w:rtl/>
          <w:lang w:bidi="fa-IR"/>
        </w:rPr>
        <w:t>‌</w:t>
      </w:r>
      <w:r>
        <w:rPr>
          <w:rFonts w:ascii="Symbol" w:hAnsi="Symbol" w:cs="IRLotus" w:hint="cs"/>
          <w:b/>
          <w:bCs/>
          <w:sz w:val="28"/>
          <w:rtl/>
          <w:lang w:bidi="fa-IR"/>
        </w:rPr>
        <w:t>ای ندارد سابقا یقین داشتی یقین را نگه دار چه نکته</w:t>
      </w:r>
      <w:r>
        <w:rPr>
          <w:rFonts w:ascii="Symbol" w:hAnsi="Symbol" w:cs="IRLotus" w:hint="eastAsia"/>
          <w:b/>
          <w:bCs/>
          <w:sz w:val="28"/>
          <w:rtl/>
          <w:lang w:bidi="fa-IR"/>
        </w:rPr>
        <w:t>‌</w:t>
      </w:r>
      <w:r>
        <w:rPr>
          <w:rFonts w:ascii="Symbol" w:hAnsi="Symbol" w:cs="IRLotus" w:hint="cs"/>
          <w:b/>
          <w:bCs/>
          <w:sz w:val="28"/>
          <w:rtl/>
          <w:lang w:bidi="fa-IR"/>
        </w:rPr>
        <w:t xml:space="preserve">ای دارد ؟ </w:t>
      </w:r>
    </w:p>
    <w:p w14:paraId="120640CF" w14:textId="48747BF0" w:rsidR="006B725E" w:rsidRDefault="006B725E" w:rsidP="006B725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فرمودید عرفی هست یک مقداری </w:t>
      </w:r>
    </w:p>
    <w:p w14:paraId="63C84A8E" w14:textId="7305B75B" w:rsidR="006B725E" w:rsidRDefault="006B725E" w:rsidP="006B72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قطعا عرفی است </w:t>
      </w:r>
    </w:p>
    <w:p w14:paraId="78A1E141" w14:textId="0F498F15" w:rsidR="006B725E" w:rsidRDefault="006B725E" w:rsidP="006B72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پس چطور عرف بدون نکته اعتبار جمع کند ؟ </w:t>
      </w:r>
    </w:p>
    <w:p w14:paraId="38915AA7" w14:textId="2EF22384" w:rsidR="006B725E" w:rsidRDefault="006B725E" w:rsidP="006B72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همان علم را توسعه داده است ، تنزیل علم است </w:t>
      </w:r>
      <w:r w:rsidR="00FE20FC">
        <w:rPr>
          <w:rFonts w:ascii="Symbol" w:hAnsi="Symbol" w:cs="IRLotus" w:hint="cs"/>
          <w:b/>
          <w:bCs/>
          <w:sz w:val="28"/>
          <w:rtl/>
          <w:lang w:bidi="fa-IR"/>
        </w:rPr>
        <w:t xml:space="preserve">، </w:t>
      </w:r>
      <w:r>
        <w:rPr>
          <w:rFonts w:ascii="Symbol" w:hAnsi="Symbol" w:cs="IRLotus" w:hint="cs"/>
          <w:b/>
          <w:bCs/>
          <w:sz w:val="28"/>
          <w:rtl/>
          <w:lang w:bidi="fa-IR"/>
        </w:rPr>
        <w:t>و</w:t>
      </w:r>
      <w:r w:rsidR="00FE20FC">
        <w:rPr>
          <w:rFonts w:ascii="Symbol" w:hAnsi="Symbol" w:cs="IRLotus" w:hint="cs"/>
          <w:b/>
          <w:bCs/>
          <w:sz w:val="28"/>
          <w:rtl/>
          <w:lang w:bidi="fa-IR"/>
        </w:rPr>
        <w:t xml:space="preserve"> </w:t>
      </w:r>
      <w:r>
        <w:rPr>
          <w:rFonts w:ascii="Symbol" w:hAnsi="Symbol" w:cs="IRLotus" w:hint="cs"/>
          <w:b/>
          <w:bCs/>
          <w:sz w:val="28"/>
          <w:rtl/>
          <w:lang w:bidi="fa-IR"/>
        </w:rPr>
        <w:t>لذا ما هم گفتیم حقیقت استصحاب تنزیل علم است توسعه</w:t>
      </w:r>
      <w:r>
        <w:rPr>
          <w:rFonts w:ascii="Symbol" w:hAnsi="Symbol" w:cs="IRLotus" w:hint="eastAsia"/>
          <w:b/>
          <w:bCs/>
          <w:sz w:val="28"/>
          <w:rtl/>
          <w:lang w:bidi="fa-IR"/>
        </w:rPr>
        <w:t>‌</w:t>
      </w:r>
      <w:r>
        <w:rPr>
          <w:rFonts w:ascii="Symbol" w:hAnsi="Symbol" w:cs="IRLotus" w:hint="cs"/>
          <w:b/>
          <w:bCs/>
          <w:sz w:val="28"/>
          <w:rtl/>
          <w:lang w:bidi="fa-IR"/>
        </w:rPr>
        <w:t xml:space="preserve">ی علم است بقائا </w:t>
      </w:r>
      <w:r w:rsidR="00595629">
        <w:rPr>
          <w:rFonts w:ascii="Symbol" w:hAnsi="Symbol" w:cs="IRLotus" w:hint="cs"/>
          <w:b/>
          <w:bCs/>
          <w:sz w:val="28"/>
          <w:rtl/>
          <w:lang w:bidi="fa-IR"/>
        </w:rPr>
        <w:t>.</w:t>
      </w:r>
    </w:p>
    <w:p w14:paraId="52F3B2E9" w14:textId="230F9645" w:rsidR="006B725E" w:rsidRDefault="006B725E" w:rsidP="006B725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اما نکته</w:t>
      </w:r>
      <w:r>
        <w:rPr>
          <w:rFonts w:ascii="Symbol" w:hAnsi="Symbol" w:cs="IRLotus" w:hint="eastAsia"/>
          <w:b/>
          <w:bCs/>
          <w:sz w:val="28"/>
          <w:rtl/>
          <w:lang w:bidi="fa-IR"/>
        </w:rPr>
        <w:t>‌</w:t>
      </w:r>
      <w:r>
        <w:rPr>
          <w:rFonts w:ascii="Symbol" w:hAnsi="Symbol" w:cs="IRLotus" w:hint="cs"/>
          <w:b/>
          <w:bCs/>
          <w:sz w:val="28"/>
          <w:rtl/>
          <w:lang w:bidi="fa-IR"/>
        </w:rPr>
        <w:t xml:space="preserve">اش </w:t>
      </w:r>
      <w:r w:rsidR="00595629">
        <w:rPr>
          <w:rFonts w:ascii="Symbol" w:hAnsi="Symbol" w:cs="IRLotus" w:hint="cs"/>
          <w:b/>
          <w:bCs/>
          <w:sz w:val="28"/>
          <w:rtl/>
          <w:lang w:bidi="fa-IR"/>
        </w:rPr>
        <w:t xml:space="preserve">تعجب است آثار یقین در زمان شک نیست . </w:t>
      </w:r>
    </w:p>
    <w:p w14:paraId="555AFB9A" w14:textId="5453761B" w:rsidR="00595629" w:rsidRDefault="00595629" w:rsidP="0059562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یک توجیهش است ، یک نکته</w:t>
      </w:r>
      <w:r>
        <w:rPr>
          <w:rFonts w:ascii="Symbol" w:hAnsi="Symbol" w:cs="IRLotus" w:hint="eastAsia"/>
          <w:b/>
          <w:bCs/>
          <w:sz w:val="28"/>
          <w:rtl/>
          <w:lang w:bidi="fa-IR"/>
        </w:rPr>
        <w:t>‌</w:t>
      </w:r>
      <w:r>
        <w:rPr>
          <w:rFonts w:ascii="Symbol" w:hAnsi="Symbol" w:cs="IRLotus" w:hint="cs"/>
          <w:b/>
          <w:bCs/>
          <w:sz w:val="28"/>
          <w:rtl/>
          <w:lang w:bidi="fa-IR"/>
        </w:rPr>
        <w:t>اش این است که اصلا کاری به آن ندارد یقین را دارد توسعه می</w:t>
      </w:r>
      <w:r>
        <w:rPr>
          <w:rFonts w:ascii="Symbol" w:hAnsi="Symbol" w:cs="IRLotus" w:hint="eastAsia"/>
          <w:b/>
          <w:bCs/>
          <w:sz w:val="28"/>
          <w:rtl/>
          <w:lang w:bidi="fa-IR"/>
        </w:rPr>
        <w:t>‌</w:t>
      </w:r>
      <w:r>
        <w:rPr>
          <w:rFonts w:ascii="Symbol" w:hAnsi="Symbol" w:cs="IRLotus" w:hint="cs"/>
          <w:b/>
          <w:bCs/>
          <w:sz w:val="28"/>
          <w:rtl/>
          <w:lang w:bidi="fa-IR"/>
        </w:rPr>
        <w:t>دهد، این توسعه</w:t>
      </w:r>
      <w:r>
        <w:rPr>
          <w:rFonts w:ascii="Symbol" w:hAnsi="Symbol" w:cs="IRLotus" w:hint="eastAsia"/>
          <w:b/>
          <w:bCs/>
          <w:sz w:val="28"/>
          <w:rtl/>
          <w:lang w:bidi="fa-IR"/>
        </w:rPr>
        <w:t>‌</w:t>
      </w:r>
      <w:r>
        <w:rPr>
          <w:rFonts w:ascii="Symbol" w:hAnsi="Symbol" w:cs="IRLotus" w:hint="cs"/>
          <w:b/>
          <w:bCs/>
          <w:sz w:val="28"/>
          <w:rtl/>
          <w:lang w:bidi="fa-IR"/>
        </w:rPr>
        <w:t>ی یقین مثل اسد گفتن به انسان شجاع است . این درست مثل آن است توسعه</w:t>
      </w:r>
      <w:r>
        <w:rPr>
          <w:rFonts w:ascii="Symbol" w:hAnsi="Symbol" w:cs="IRLotus" w:hint="eastAsia"/>
          <w:b/>
          <w:bCs/>
          <w:sz w:val="28"/>
          <w:rtl/>
          <w:lang w:bidi="fa-IR"/>
        </w:rPr>
        <w:t>‌</w:t>
      </w:r>
      <w:r>
        <w:rPr>
          <w:rFonts w:ascii="Symbol" w:hAnsi="Symbol" w:cs="IRLotus" w:hint="cs"/>
          <w:b/>
          <w:bCs/>
          <w:sz w:val="28"/>
          <w:rtl/>
          <w:lang w:bidi="fa-IR"/>
        </w:rPr>
        <w:t>ی یقین است و این در زندگی اجتماعی هست نهایت در زندگی اجتماعی ما این به صورت</w:t>
      </w:r>
      <w:r>
        <w:rPr>
          <w:rFonts w:ascii="Symbol" w:hAnsi="Symbol" w:cs="IRLotus" w:hint="eastAsia"/>
          <w:b/>
          <w:bCs/>
          <w:sz w:val="28"/>
          <w:rtl/>
          <w:lang w:bidi="fa-IR"/>
        </w:rPr>
        <w:t>‌</w:t>
      </w:r>
      <w:r>
        <w:rPr>
          <w:rFonts w:ascii="Symbol" w:hAnsi="Symbol" w:cs="IRLotus" w:hint="cs"/>
          <w:b/>
          <w:bCs/>
          <w:sz w:val="28"/>
          <w:rtl/>
          <w:lang w:bidi="fa-IR"/>
        </w:rPr>
        <w:t>های افراطی و تفریطی دیده شده لذا سعی شده که یک ضوابطی برایش بگویند.</w:t>
      </w:r>
    </w:p>
    <w:p w14:paraId="51A7350F" w14:textId="11C4B419" w:rsidR="00595629" w:rsidRDefault="00595629" w:rsidP="00595629">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گویند مرحوم آقای سید محسن امین رفته بوده به روستای خودش برگشت خوب آمده از عمای نجف </w:t>
      </w:r>
      <w:r w:rsidR="00BB7477">
        <w:rPr>
          <w:rFonts w:ascii="Symbol" w:hAnsi="Symbol" w:cs="IRLotus" w:hint="cs"/>
          <w:b/>
          <w:bCs/>
          <w:sz w:val="28"/>
          <w:rtl/>
          <w:lang w:bidi="fa-IR"/>
        </w:rPr>
        <w:t xml:space="preserve">بودند بالا مردم آمدند </w:t>
      </w:r>
      <w:r>
        <w:rPr>
          <w:rFonts w:ascii="Symbol" w:hAnsi="Symbol" w:cs="IRLotus" w:hint="cs"/>
          <w:b/>
          <w:bCs/>
          <w:sz w:val="28"/>
          <w:rtl/>
          <w:lang w:bidi="fa-IR"/>
        </w:rPr>
        <w:t xml:space="preserve">با ایشان </w:t>
      </w:r>
      <w:r w:rsidR="00D27B55">
        <w:rPr>
          <w:rFonts w:ascii="Symbol" w:hAnsi="Symbol" w:cs="IRLotus" w:hint="cs"/>
          <w:b/>
          <w:bCs/>
          <w:sz w:val="28"/>
          <w:rtl/>
          <w:lang w:bidi="fa-IR"/>
        </w:rPr>
        <w:t xml:space="preserve">ملاقات کنند، یک پیرزنی بود گفتند </w:t>
      </w:r>
      <w:r w:rsidR="0012001D">
        <w:rPr>
          <w:rFonts w:ascii="Symbol" w:hAnsi="Symbol" w:cs="IRLotus" w:hint="cs"/>
          <w:b/>
          <w:bCs/>
          <w:sz w:val="28"/>
          <w:rtl/>
          <w:lang w:bidi="fa-IR"/>
        </w:rPr>
        <w:t xml:space="preserve">به او که </w:t>
      </w:r>
      <w:r w:rsidR="00D27B55">
        <w:rPr>
          <w:rFonts w:ascii="Symbol" w:hAnsi="Symbol" w:cs="IRLotus" w:hint="cs"/>
          <w:b/>
          <w:bCs/>
          <w:sz w:val="28"/>
          <w:rtl/>
          <w:lang w:bidi="fa-IR"/>
        </w:rPr>
        <w:t>ایشان از علما</w:t>
      </w:r>
      <w:r w:rsidR="0012001D">
        <w:rPr>
          <w:rFonts w:ascii="Symbol" w:hAnsi="Symbol" w:cs="IRLotus" w:hint="cs"/>
          <w:b/>
          <w:bCs/>
          <w:sz w:val="28"/>
          <w:rtl/>
          <w:lang w:bidi="fa-IR"/>
        </w:rPr>
        <w:t>ست</w:t>
      </w:r>
      <w:r w:rsidR="00D27B55">
        <w:rPr>
          <w:rFonts w:ascii="Symbol" w:hAnsi="Symbol" w:cs="IRLotus" w:hint="cs"/>
          <w:b/>
          <w:bCs/>
          <w:sz w:val="28"/>
          <w:rtl/>
          <w:lang w:bidi="fa-IR"/>
        </w:rPr>
        <w:t xml:space="preserve"> نشناخت گفت ها این همین بود که در بچگی تخم مرغ</w:t>
      </w:r>
      <w:r w:rsidR="00D27B55">
        <w:rPr>
          <w:rFonts w:ascii="Symbol" w:hAnsi="Symbol" w:cs="IRLotus" w:hint="eastAsia"/>
          <w:b/>
          <w:bCs/>
          <w:sz w:val="28"/>
          <w:rtl/>
          <w:lang w:bidi="fa-IR"/>
        </w:rPr>
        <w:t>‌</w:t>
      </w:r>
      <w:r w:rsidR="00D27B55">
        <w:rPr>
          <w:rFonts w:ascii="Symbol" w:hAnsi="Symbol" w:cs="IRLotus" w:hint="cs"/>
          <w:b/>
          <w:bCs/>
          <w:sz w:val="28"/>
          <w:rtl/>
          <w:lang w:bidi="fa-IR"/>
        </w:rPr>
        <w:t>های من را می</w:t>
      </w:r>
      <w:r w:rsidR="00D27B55">
        <w:rPr>
          <w:rFonts w:ascii="Symbol" w:hAnsi="Symbol" w:cs="IRLotus" w:hint="eastAsia"/>
          <w:b/>
          <w:bCs/>
          <w:sz w:val="28"/>
          <w:rtl/>
          <w:lang w:bidi="fa-IR"/>
        </w:rPr>
        <w:t>‌</w:t>
      </w:r>
      <w:r w:rsidR="00D27B55">
        <w:rPr>
          <w:rFonts w:ascii="Symbol" w:hAnsi="Symbol" w:cs="IRLotus" w:hint="cs"/>
          <w:b/>
          <w:bCs/>
          <w:sz w:val="28"/>
          <w:rtl/>
          <w:lang w:bidi="fa-IR"/>
        </w:rPr>
        <w:t>دزدید هنوز این بچه بود بزرگ شده رفته نجف درس خوانده همان ذهنیت و در ذهنیتش می</w:t>
      </w:r>
      <w:r w:rsidR="00D27B55">
        <w:rPr>
          <w:rFonts w:ascii="Symbol" w:hAnsi="Symbol" w:cs="IRLotus" w:hint="eastAsia"/>
          <w:b/>
          <w:bCs/>
          <w:sz w:val="28"/>
          <w:rtl/>
          <w:lang w:bidi="fa-IR"/>
        </w:rPr>
        <w:t>‌</w:t>
      </w:r>
      <w:r w:rsidR="00D27B55">
        <w:rPr>
          <w:rFonts w:ascii="Symbol" w:hAnsi="Symbol" w:cs="IRLotus" w:hint="cs"/>
          <w:b/>
          <w:bCs/>
          <w:sz w:val="28"/>
          <w:rtl/>
          <w:lang w:bidi="fa-IR"/>
        </w:rPr>
        <w:t>ماند که این همان بود که تخم مرغ</w:t>
      </w:r>
      <w:r w:rsidR="00D27B55">
        <w:rPr>
          <w:rFonts w:ascii="Symbol" w:hAnsi="Symbol" w:cs="IRLotus" w:hint="eastAsia"/>
          <w:b/>
          <w:bCs/>
          <w:sz w:val="28"/>
          <w:rtl/>
          <w:lang w:bidi="fa-IR"/>
        </w:rPr>
        <w:t>‌</w:t>
      </w:r>
      <w:r w:rsidR="00D27B55">
        <w:rPr>
          <w:rFonts w:ascii="Symbol" w:hAnsi="Symbol" w:cs="IRLotus" w:hint="cs"/>
          <w:b/>
          <w:bCs/>
          <w:sz w:val="28"/>
          <w:rtl/>
          <w:lang w:bidi="fa-IR"/>
        </w:rPr>
        <w:t>های من را می</w:t>
      </w:r>
      <w:r w:rsidR="00D27B55">
        <w:rPr>
          <w:rFonts w:ascii="Symbol" w:hAnsi="Symbol" w:cs="IRLotus" w:hint="eastAsia"/>
          <w:b/>
          <w:bCs/>
          <w:sz w:val="28"/>
          <w:rtl/>
          <w:lang w:bidi="fa-IR"/>
        </w:rPr>
        <w:t>‌</w:t>
      </w:r>
      <w:r w:rsidR="00D27B55">
        <w:rPr>
          <w:rFonts w:ascii="Symbol" w:hAnsi="Symbol" w:cs="IRLotus" w:hint="cs"/>
          <w:b/>
          <w:bCs/>
          <w:sz w:val="28"/>
          <w:rtl/>
          <w:lang w:bidi="fa-IR"/>
        </w:rPr>
        <w:t>دزدید، دقت می</w:t>
      </w:r>
      <w:r w:rsidR="00D27B55">
        <w:rPr>
          <w:rFonts w:ascii="Symbol" w:hAnsi="Symbol" w:cs="IRLotus" w:hint="eastAsia"/>
          <w:b/>
          <w:bCs/>
          <w:sz w:val="28"/>
          <w:rtl/>
          <w:lang w:bidi="fa-IR"/>
        </w:rPr>
        <w:t>‌</w:t>
      </w:r>
      <w:r w:rsidR="00D27B55">
        <w:rPr>
          <w:rFonts w:ascii="Symbol" w:hAnsi="Symbol" w:cs="IRLotus" w:hint="cs"/>
          <w:b/>
          <w:bCs/>
          <w:sz w:val="28"/>
          <w:rtl/>
          <w:lang w:bidi="fa-IR"/>
        </w:rPr>
        <w:t>فرمایید.</w:t>
      </w:r>
    </w:p>
    <w:p w14:paraId="4616D670" w14:textId="5ED450A5" w:rsidR="00D27B55" w:rsidRDefault="00D27B55" w:rsidP="00D27B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استصحاب یک مشکل این جوری دارد </w:t>
      </w:r>
      <w:r w:rsidR="001922AE">
        <w:rPr>
          <w:rFonts w:ascii="Symbol" w:hAnsi="Symbol" w:cs="IRLotus" w:hint="cs"/>
          <w:b/>
          <w:bCs/>
          <w:sz w:val="28"/>
          <w:rtl/>
          <w:lang w:bidi="fa-IR"/>
        </w:rPr>
        <w:t>حالا ما نمی</w:t>
      </w:r>
      <w:r w:rsidR="001922AE">
        <w:rPr>
          <w:rFonts w:ascii="Symbol" w:hAnsi="Symbol" w:cs="IRLotus" w:hint="eastAsia"/>
          <w:b/>
          <w:bCs/>
          <w:sz w:val="28"/>
          <w:rtl/>
          <w:lang w:bidi="fa-IR"/>
        </w:rPr>
        <w:t>‌</w:t>
      </w:r>
      <w:r w:rsidR="001922AE">
        <w:rPr>
          <w:rFonts w:ascii="Symbol" w:hAnsi="Symbol" w:cs="IRLotus" w:hint="cs"/>
          <w:b/>
          <w:bCs/>
          <w:sz w:val="28"/>
          <w:rtl/>
          <w:lang w:bidi="fa-IR"/>
        </w:rPr>
        <w:t xml:space="preserve">خواهیم وارد استصحاب بشویم . </w:t>
      </w:r>
    </w:p>
    <w:p w14:paraId="73EC6D35" w14:textId="3C2DA3F6"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خوب دقت بفرمایید ما یک کمی کلام نائینی را بخوانیم این که ایشان می</w:t>
      </w:r>
      <w:r>
        <w:rPr>
          <w:rFonts w:ascii="Symbol" w:hAnsi="Symbol" w:cs="IRLotus" w:hint="eastAsia"/>
          <w:b/>
          <w:bCs/>
          <w:sz w:val="28"/>
          <w:rtl/>
          <w:lang w:bidi="fa-IR"/>
        </w:rPr>
        <w:t>‌</w:t>
      </w:r>
      <w:r>
        <w:rPr>
          <w:rFonts w:ascii="Symbol" w:hAnsi="Symbol" w:cs="IRLotus" w:hint="cs"/>
          <w:b/>
          <w:bCs/>
          <w:sz w:val="28"/>
          <w:rtl/>
          <w:lang w:bidi="fa-IR"/>
        </w:rPr>
        <w:t>فرماید اما این بحثی است که ایشان ، توسعه</w:t>
      </w:r>
      <w:r>
        <w:rPr>
          <w:rFonts w:ascii="Symbol" w:hAnsi="Symbol" w:cs="IRLotus" w:hint="eastAsia"/>
          <w:b/>
          <w:bCs/>
          <w:sz w:val="28"/>
          <w:rtl/>
          <w:lang w:bidi="fa-IR"/>
        </w:rPr>
        <w:t>‌</w:t>
      </w:r>
      <w:r>
        <w:rPr>
          <w:rFonts w:ascii="Symbol" w:hAnsi="Symbol" w:cs="IRLotus" w:hint="cs"/>
          <w:b/>
          <w:bCs/>
          <w:sz w:val="28"/>
          <w:rtl/>
          <w:lang w:bidi="fa-IR"/>
        </w:rPr>
        <w:t>ی یقین است ، یک نوع توسعه</w:t>
      </w:r>
      <w:r>
        <w:rPr>
          <w:rFonts w:ascii="Symbol" w:hAnsi="Symbol" w:cs="IRLotus" w:hint="eastAsia"/>
          <w:b/>
          <w:bCs/>
          <w:sz w:val="28"/>
          <w:rtl/>
          <w:lang w:bidi="fa-IR"/>
        </w:rPr>
        <w:t>‌</w:t>
      </w:r>
      <w:r>
        <w:rPr>
          <w:rFonts w:ascii="Symbol" w:hAnsi="Symbol" w:cs="IRLotus" w:hint="cs"/>
          <w:b/>
          <w:bCs/>
          <w:sz w:val="28"/>
          <w:rtl/>
          <w:lang w:bidi="fa-IR"/>
        </w:rPr>
        <w:t>ی یقین است و این در ارتکاز انسان هست توسعه</w:t>
      </w:r>
      <w:r>
        <w:rPr>
          <w:rFonts w:ascii="Symbol" w:hAnsi="Symbol" w:cs="IRLotus" w:hint="eastAsia"/>
          <w:b/>
          <w:bCs/>
          <w:sz w:val="28"/>
          <w:rtl/>
          <w:lang w:bidi="fa-IR"/>
        </w:rPr>
        <w:t>‌</w:t>
      </w:r>
      <w:r>
        <w:rPr>
          <w:rFonts w:ascii="Symbol" w:hAnsi="Symbol" w:cs="IRLotus" w:hint="cs"/>
          <w:b/>
          <w:bCs/>
          <w:sz w:val="28"/>
          <w:rtl/>
          <w:lang w:bidi="fa-IR"/>
        </w:rPr>
        <w:t>ی یقین هست لکن انصافا در عرف محدود نیست و لذا چون توسعه</w:t>
      </w:r>
      <w:r>
        <w:rPr>
          <w:rFonts w:ascii="Symbol" w:hAnsi="Symbol" w:cs="IRLotus" w:hint="eastAsia"/>
          <w:b/>
          <w:bCs/>
          <w:sz w:val="28"/>
          <w:rtl/>
          <w:lang w:bidi="fa-IR"/>
        </w:rPr>
        <w:t>‌</w:t>
      </w:r>
      <w:r>
        <w:rPr>
          <w:rFonts w:ascii="Symbol" w:hAnsi="Symbol" w:cs="IRLotus" w:hint="cs"/>
          <w:b/>
          <w:bCs/>
          <w:sz w:val="28"/>
          <w:rtl/>
          <w:lang w:bidi="fa-IR"/>
        </w:rPr>
        <w:t>ی یقین است عرض کردیم در امور تعبدی در شبهات حکمیه</w:t>
      </w:r>
      <w:r>
        <w:rPr>
          <w:rFonts w:ascii="Symbol" w:hAnsi="Symbol" w:cs="IRLotus" w:hint="eastAsia"/>
          <w:b/>
          <w:bCs/>
          <w:sz w:val="28"/>
          <w:rtl/>
          <w:lang w:bidi="fa-IR"/>
        </w:rPr>
        <w:t>‌</w:t>
      </w:r>
      <w:r>
        <w:rPr>
          <w:rFonts w:ascii="Symbol" w:hAnsi="Symbol" w:cs="IRLotus" w:hint="cs"/>
          <w:b/>
          <w:bCs/>
          <w:sz w:val="28"/>
          <w:rtl/>
          <w:lang w:bidi="fa-IR"/>
        </w:rPr>
        <w:t>ی کلیه هم استصحاب جاری می</w:t>
      </w:r>
      <w:r>
        <w:rPr>
          <w:rFonts w:ascii="Symbol" w:hAnsi="Symbol" w:cs="IRLotus" w:hint="eastAsia"/>
          <w:b/>
          <w:bCs/>
          <w:sz w:val="28"/>
          <w:rtl/>
          <w:lang w:bidi="fa-IR"/>
        </w:rPr>
        <w:t>‌</w:t>
      </w:r>
      <w:r>
        <w:rPr>
          <w:rFonts w:ascii="Symbol" w:hAnsi="Symbol" w:cs="IRLotus" w:hint="cs"/>
          <w:b/>
          <w:bCs/>
          <w:sz w:val="28"/>
          <w:rtl/>
          <w:lang w:bidi="fa-IR"/>
        </w:rPr>
        <w:t>شود روی همین جهت ، چون احکام شرعی احتیاج به تعبد دارد به اثبات دارد به مجرد تنزیل حالات نفسانی ما نمی</w:t>
      </w:r>
      <w:r>
        <w:rPr>
          <w:rFonts w:ascii="Symbol" w:hAnsi="Symbol" w:cs="IRLotus" w:hint="eastAsia"/>
          <w:b/>
          <w:bCs/>
          <w:sz w:val="28"/>
          <w:rtl/>
          <w:lang w:bidi="fa-IR"/>
        </w:rPr>
        <w:t>‌</w:t>
      </w:r>
      <w:r>
        <w:rPr>
          <w:rFonts w:ascii="Symbol" w:hAnsi="Symbol" w:cs="IRLotus" w:hint="cs"/>
          <w:b/>
          <w:bCs/>
          <w:sz w:val="28"/>
          <w:rtl/>
          <w:lang w:bidi="fa-IR"/>
        </w:rPr>
        <w:t>توانیم حکم قانونی درست کنیم، حکم قانونی جعل می</w:t>
      </w:r>
      <w:r>
        <w:rPr>
          <w:rFonts w:ascii="Symbol" w:hAnsi="Symbol" w:cs="IRLotus" w:hint="eastAsia"/>
          <w:b/>
          <w:bCs/>
          <w:sz w:val="28"/>
          <w:rtl/>
          <w:lang w:bidi="fa-IR"/>
        </w:rPr>
        <w:t>‌</w:t>
      </w:r>
      <w:r>
        <w:rPr>
          <w:rFonts w:ascii="Symbol" w:hAnsi="Symbol" w:cs="IRLotus" w:hint="cs"/>
          <w:b/>
          <w:bCs/>
          <w:sz w:val="28"/>
          <w:rtl/>
          <w:lang w:bidi="fa-IR"/>
        </w:rPr>
        <w:t>خواهد و لذا هم عده</w:t>
      </w:r>
      <w:r>
        <w:rPr>
          <w:rFonts w:ascii="Symbol" w:hAnsi="Symbol" w:cs="IRLotus" w:hint="eastAsia"/>
          <w:b/>
          <w:bCs/>
          <w:sz w:val="28"/>
          <w:rtl/>
          <w:lang w:bidi="fa-IR"/>
        </w:rPr>
        <w:t>‌</w:t>
      </w:r>
      <w:r>
        <w:rPr>
          <w:rFonts w:ascii="Symbol" w:hAnsi="Symbol" w:cs="IRLotus" w:hint="cs"/>
          <w:b/>
          <w:bCs/>
          <w:sz w:val="28"/>
          <w:rtl/>
          <w:lang w:bidi="fa-IR"/>
        </w:rPr>
        <w:t>ی زیادی از بزرگان قدیم و حدیث هم در اهل سنت هم در شیعه استصحاب محل کلام بوده است .</w:t>
      </w:r>
    </w:p>
    <w:p w14:paraId="6C7FCD28" w14:textId="41756784"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اهل سنت چون دو تا روایت در استصحاب به اصطلاح نقل می</w:t>
      </w:r>
      <w:r>
        <w:rPr>
          <w:rFonts w:ascii="Symbol" w:hAnsi="Symbol" w:cs="IRLotus" w:hint="eastAsia"/>
          <w:b/>
          <w:bCs/>
          <w:sz w:val="28"/>
          <w:rtl/>
          <w:lang w:bidi="fa-IR"/>
        </w:rPr>
        <w:t>‌</w:t>
      </w:r>
      <w:r>
        <w:rPr>
          <w:rFonts w:ascii="Symbol" w:hAnsi="Symbol" w:cs="IRLotus" w:hint="cs"/>
          <w:b/>
          <w:bCs/>
          <w:sz w:val="28"/>
          <w:rtl/>
          <w:lang w:bidi="fa-IR"/>
        </w:rPr>
        <w:t xml:space="preserve">کنند از آن دو تا روایت تعدی کردند تعدی کردند تعدی کردند تا رسیدند به استصحاب احکام کلیه و این را من عرض کردم اصولا بعضی از عباراتی که ما داریم ممکن است بین اهل سنت هم باشد با هم قیاس نکنید ، مثلا در باب بیع نجس دو مورد دارند بیع شیء حرام دو مورد دارند بعد گفتند لا یجوز بیع الیجس لا یجوز بیع الحرام ، این </w:t>
      </w:r>
      <w:r>
        <w:rPr>
          <w:rFonts w:ascii="Symbol" w:hAnsi="Symbol" w:cs="IRLotus" w:hint="cs"/>
          <w:b/>
          <w:bCs/>
          <w:sz w:val="28"/>
          <w:rtl/>
          <w:lang w:bidi="fa-IR"/>
        </w:rPr>
        <w:lastRenderedPageBreak/>
        <w:t>یک نکته</w:t>
      </w:r>
      <w:r>
        <w:rPr>
          <w:rFonts w:ascii="Symbol" w:hAnsi="Symbol" w:cs="IRLotus" w:hint="eastAsia"/>
          <w:b/>
          <w:bCs/>
          <w:sz w:val="28"/>
          <w:rtl/>
          <w:lang w:bidi="fa-IR"/>
        </w:rPr>
        <w:t>‌</w:t>
      </w:r>
      <w:r>
        <w:rPr>
          <w:rFonts w:ascii="Symbol" w:hAnsi="Symbol" w:cs="IRLotus" w:hint="cs"/>
          <w:b/>
          <w:bCs/>
          <w:sz w:val="28"/>
          <w:rtl/>
          <w:lang w:bidi="fa-IR"/>
        </w:rPr>
        <w:t>ی اساسی است که در فقه در اهل سنت است . آن وقت ما باز به عکس چون بنای اصحاب به این نیست اگر دو مورد نجس آمد می</w:t>
      </w:r>
      <w:r>
        <w:rPr>
          <w:rFonts w:ascii="Symbol" w:hAnsi="Symbol" w:cs="IRLotus" w:hint="eastAsia"/>
          <w:b/>
          <w:bCs/>
          <w:sz w:val="28"/>
          <w:rtl/>
          <w:lang w:bidi="fa-IR"/>
        </w:rPr>
        <w:t>‌</w:t>
      </w:r>
      <w:r>
        <w:rPr>
          <w:rFonts w:ascii="Symbol" w:hAnsi="Symbol" w:cs="IRLotus" w:hint="cs"/>
          <w:b/>
          <w:bCs/>
          <w:sz w:val="28"/>
          <w:rtl/>
          <w:lang w:bidi="fa-IR"/>
        </w:rPr>
        <w:t xml:space="preserve">گویند همان دو مورد لا یجوز البیع این هم فرق بین مکتب بغداد و قم . </w:t>
      </w:r>
    </w:p>
    <w:p w14:paraId="36CEB452" w14:textId="06B49C1D"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مکتب بغداد تمایلاتی شاید پیدا بکنند که لا یجوز بیع النجس ولکن مکتب قم نه همان که در نص وارد شده است . البته مرحوم شیخ طوسی و شیخ مفید در مقنعه شیخ طوسی در نهایه هر دو دارند لا یجوز بیع النجس ولا یجوز بیع الحرام لکن ما در روایت نداریم خوب دقت کنید در روایت نداریم آن که در روایت هست دو مورد نجسی است که در روایت اهل سنت هست ما هم داریم ، آن ها تعدی کردند ما تعدی نکردیم و لذا بین ما این طور مشهور شده شیخ که می</w:t>
      </w:r>
      <w:r>
        <w:rPr>
          <w:rFonts w:ascii="Symbol" w:hAnsi="Symbol" w:cs="IRLotus" w:hint="eastAsia"/>
          <w:b/>
          <w:bCs/>
          <w:sz w:val="28"/>
          <w:rtl/>
          <w:lang w:bidi="fa-IR"/>
        </w:rPr>
        <w:t>‌</w:t>
      </w:r>
      <w:r>
        <w:rPr>
          <w:rFonts w:ascii="Symbol" w:hAnsi="Symbol" w:cs="IRLotus" w:hint="cs"/>
          <w:b/>
          <w:bCs/>
          <w:sz w:val="28"/>
          <w:rtl/>
          <w:lang w:bidi="fa-IR"/>
        </w:rPr>
        <w:t>گوید لا یجوز بیع النجس این تعدی نیست اشتباه نشود ظرافت</w:t>
      </w:r>
      <w:r>
        <w:rPr>
          <w:rFonts w:ascii="Symbol" w:hAnsi="Symbol" w:cs="IRLotus" w:hint="eastAsia"/>
          <w:b/>
          <w:bCs/>
          <w:sz w:val="28"/>
          <w:rtl/>
          <w:lang w:bidi="fa-IR"/>
        </w:rPr>
        <w:t>‌</w:t>
      </w:r>
      <w:r>
        <w:rPr>
          <w:rFonts w:ascii="Symbol" w:hAnsi="Symbol" w:cs="IRLotus" w:hint="cs"/>
          <w:b/>
          <w:bCs/>
          <w:sz w:val="28"/>
          <w:rtl/>
          <w:lang w:bidi="fa-IR"/>
        </w:rPr>
        <w:t>های فقهی ، این حتما شیخ روایتی دیده که لا یجوز بیع النجس نمی</w:t>
      </w:r>
      <w:r>
        <w:rPr>
          <w:rFonts w:ascii="Symbol" w:hAnsi="Symbol" w:cs="IRLotus" w:hint="eastAsia"/>
          <w:b/>
          <w:bCs/>
          <w:sz w:val="28"/>
          <w:rtl/>
          <w:lang w:bidi="fa-IR"/>
        </w:rPr>
        <w:t>‌</w:t>
      </w:r>
      <w:r>
        <w:rPr>
          <w:rFonts w:ascii="Symbol" w:hAnsi="Symbol" w:cs="IRLotus" w:hint="cs"/>
          <w:b/>
          <w:bCs/>
          <w:sz w:val="28"/>
          <w:rtl/>
          <w:lang w:bidi="fa-IR"/>
        </w:rPr>
        <w:t xml:space="preserve">دانم نکته روشن شد ؟ </w:t>
      </w:r>
    </w:p>
    <w:p w14:paraId="74BF56C1" w14:textId="2E93F21C"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آن روایت به ما نرسیده است راست است ، بعد از سال</w:t>
      </w:r>
      <w:r>
        <w:rPr>
          <w:rFonts w:ascii="Symbol" w:hAnsi="Symbol" w:cs="IRLotus" w:hint="eastAsia"/>
          <w:b/>
          <w:bCs/>
          <w:sz w:val="28"/>
          <w:rtl/>
          <w:lang w:bidi="fa-IR"/>
        </w:rPr>
        <w:t>‌</w:t>
      </w:r>
      <w:r>
        <w:rPr>
          <w:rFonts w:ascii="Symbol" w:hAnsi="Symbol" w:cs="IRLotus" w:hint="cs"/>
          <w:b/>
          <w:bCs/>
          <w:sz w:val="28"/>
          <w:rtl/>
          <w:lang w:bidi="fa-IR"/>
        </w:rPr>
        <w:t>ها در قرن دهم کتاب تحف العقول که آمد این روایت را تحف العقول دارد ولا یجوز بیع النجس آیا واقعا این روایت ریشه</w:t>
      </w:r>
      <w:r>
        <w:rPr>
          <w:rFonts w:ascii="Symbol" w:hAnsi="Symbol" w:cs="IRLotus" w:hint="eastAsia"/>
          <w:b/>
          <w:bCs/>
          <w:sz w:val="28"/>
          <w:rtl/>
          <w:lang w:bidi="fa-IR"/>
        </w:rPr>
        <w:t>‌</w:t>
      </w:r>
      <w:r>
        <w:rPr>
          <w:rFonts w:ascii="Symbol" w:hAnsi="Symbol" w:cs="IRLotus" w:hint="cs"/>
          <w:b/>
          <w:bCs/>
          <w:sz w:val="28"/>
          <w:rtl/>
          <w:lang w:bidi="fa-IR"/>
        </w:rPr>
        <w:t>هایی داشته در روایات که به شیخ رسیده دقت کردید نکته</w:t>
      </w:r>
      <w:r>
        <w:rPr>
          <w:rFonts w:ascii="Symbol" w:hAnsi="Symbol" w:cs="IRLotus" w:hint="eastAsia"/>
          <w:b/>
          <w:bCs/>
          <w:sz w:val="28"/>
          <w:rtl/>
          <w:lang w:bidi="fa-IR"/>
        </w:rPr>
        <w:t>‌</w:t>
      </w:r>
      <w:r>
        <w:rPr>
          <w:rFonts w:ascii="Symbol" w:hAnsi="Symbol" w:cs="IRLotus" w:hint="cs"/>
          <w:b/>
          <w:bCs/>
          <w:sz w:val="28"/>
          <w:rtl/>
          <w:lang w:bidi="fa-IR"/>
        </w:rPr>
        <w:t>ی فنی ؟ اهل سنت از راه لا یجوز بیع النجس وارد نشدند از راه تعدی ، در باب استصحاب هم همین طور حالا عده</w:t>
      </w:r>
      <w:r>
        <w:rPr>
          <w:rFonts w:ascii="Symbol" w:hAnsi="Symbol" w:cs="IRLotus" w:hint="eastAsia"/>
          <w:b/>
          <w:bCs/>
          <w:sz w:val="28"/>
          <w:rtl/>
          <w:lang w:bidi="fa-IR"/>
        </w:rPr>
        <w:t>‌</w:t>
      </w:r>
      <w:r>
        <w:rPr>
          <w:rFonts w:ascii="Symbol" w:hAnsi="Symbol" w:cs="IRLotus" w:hint="cs"/>
          <w:b/>
          <w:bCs/>
          <w:sz w:val="28"/>
          <w:rtl/>
          <w:lang w:bidi="fa-IR"/>
        </w:rPr>
        <w:t>ایشان هم باز قواعد عقلائیه و سیره را و این حرف</w:t>
      </w:r>
      <w:r>
        <w:rPr>
          <w:rFonts w:ascii="Symbol" w:hAnsi="Symbol" w:cs="IRLotus" w:hint="eastAsia"/>
          <w:b/>
          <w:bCs/>
          <w:sz w:val="28"/>
          <w:rtl/>
          <w:lang w:bidi="fa-IR"/>
        </w:rPr>
        <w:t>‌</w:t>
      </w:r>
      <w:r>
        <w:rPr>
          <w:rFonts w:ascii="Symbol" w:hAnsi="Symbol" w:cs="IRLotus" w:hint="cs"/>
          <w:b/>
          <w:bCs/>
          <w:sz w:val="28"/>
          <w:rtl/>
          <w:lang w:bidi="fa-IR"/>
        </w:rPr>
        <w:t xml:space="preserve">ها را هم به آن اضافه کردند . </w:t>
      </w:r>
    </w:p>
    <w:p w14:paraId="4DD1B130" w14:textId="78D72940"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این صحبتی که هست اما این مساله</w:t>
      </w:r>
      <w:r>
        <w:rPr>
          <w:rFonts w:ascii="Symbol" w:hAnsi="Symbol" w:cs="IRLotus" w:hint="eastAsia"/>
          <w:b/>
          <w:bCs/>
          <w:sz w:val="28"/>
          <w:rtl/>
          <w:lang w:bidi="fa-IR"/>
        </w:rPr>
        <w:t>‌</w:t>
      </w:r>
      <w:r>
        <w:rPr>
          <w:rFonts w:ascii="Symbol" w:hAnsi="Symbol" w:cs="IRLotus" w:hint="cs"/>
          <w:b/>
          <w:bCs/>
          <w:sz w:val="28"/>
          <w:rtl/>
          <w:lang w:bidi="fa-IR"/>
        </w:rPr>
        <w:t>ی اول ایشان عرض کردم ایشان در متن نوشتند که نزاع در ناحیه</w:t>
      </w:r>
      <w:r>
        <w:rPr>
          <w:rFonts w:ascii="Symbol" w:hAnsi="Symbol" w:cs="IRLotus" w:hint="eastAsia"/>
          <w:b/>
          <w:bCs/>
          <w:sz w:val="28"/>
          <w:rtl/>
          <w:lang w:bidi="fa-IR"/>
        </w:rPr>
        <w:t>‌</w:t>
      </w:r>
      <w:r>
        <w:rPr>
          <w:rFonts w:ascii="Symbol" w:hAnsi="Symbol" w:cs="IRLotus" w:hint="cs"/>
          <w:b/>
          <w:bCs/>
          <w:sz w:val="28"/>
          <w:rtl/>
          <w:lang w:bidi="fa-IR"/>
        </w:rPr>
        <w:t>ی وضع ، اولا این مطلب را هم ایشان هم آقای شیخ محمد حسین اصفهانی که اینجا متعرض ایشان شدند توضیح ندادند که اصولا بحث ما در مشتق در وضع است اساسا ، و این یک مقدمه</w:t>
      </w:r>
      <w:r>
        <w:rPr>
          <w:rFonts w:ascii="Symbol" w:hAnsi="Symbol" w:cs="IRLotus" w:hint="eastAsia"/>
          <w:b/>
          <w:bCs/>
          <w:sz w:val="28"/>
          <w:rtl/>
          <w:lang w:bidi="fa-IR"/>
        </w:rPr>
        <w:t>‌</w:t>
      </w:r>
      <w:r>
        <w:rPr>
          <w:rFonts w:ascii="Symbol" w:hAnsi="Symbol" w:cs="IRLotus" w:hint="cs"/>
          <w:b/>
          <w:bCs/>
          <w:sz w:val="28"/>
          <w:rtl/>
          <w:lang w:bidi="fa-IR"/>
        </w:rPr>
        <w:t xml:space="preserve">ای دارد که من کرارا عرض کردم چون آقایان ننوشتند این مقدمه را و آن مقدمه این است که هیآت در لغت عرب معنا دارد ، در لغات دیگر این طور نیست وقتی یک چیز معنا داشته باشد باید دنبال موضوع لهش باشیم وقتی یک چیزی یک هیاتی دارای معنا بود باید دنبال وضع باشید دیگر ، این هیات را برای چه وضع کردند دقت کردید ؟ </w:t>
      </w:r>
    </w:p>
    <w:p w14:paraId="1C9B2F34" w14:textId="67984D16"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این مطلبی که ایشان می</w:t>
      </w:r>
      <w:r>
        <w:rPr>
          <w:rFonts w:ascii="Symbol" w:hAnsi="Symbol" w:cs="IRLotus" w:hint="eastAsia"/>
          <w:b/>
          <w:bCs/>
          <w:sz w:val="28"/>
          <w:rtl/>
          <w:lang w:bidi="fa-IR"/>
        </w:rPr>
        <w:t>‌</w:t>
      </w:r>
      <w:r>
        <w:rPr>
          <w:rFonts w:ascii="Symbol" w:hAnsi="Symbol" w:cs="IRLotus" w:hint="cs"/>
          <w:b/>
          <w:bCs/>
          <w:sz w:val="28"/>
          <w:rtl/>
          <w:lang w:bidi="fa-IR"/>
        </w:rPr>
        <w:t>فرماید این مطلب صحیح است بحث در مشتق اصول بحث در وضع است که این هیات اشتقاقی به معانی مختلفش برای چه وضع شده است ؟ این چون اول کلام ایشان فقط استعمال نوشته است ، بله استعمالی که ایشان گفتند دو جور است یک دفعه استعمال می</w:t>
      </w:r>
      <w:r>
        <w:rPr>
          <w:rFonts w:ascii="Symbol" w:hAnsi="Symbol" w:cs="IRLotus" w:hint="eastAsia"/>
          <w:b/>
          <w:bCs/>
          <w:sz w:val="28"/>
          <w:rtl/>
          <w:lang w:bidi="fa-IR"/>
        </w:rPr>
        <w:t>‌</w:t>
      </w:r>
      <w:r>
        <w:rPr>
          <w:rFonts w:ascii="Symbol" w:hAnsi="Symbol" w:cs="IRLotus" w:hint="cs"/>
          <w:b/>
          <w:bCs/>
          <w:sz w:val="28"/>
          <w:rtl/>
          <w:lang w:bidi="fa-IR"/>
        </w:rPr>
        <w:t>کنیم هیات را در همان معنایی که برایش وضع شده یک دفعه در غیر او به کار می</w:t>
      </w:r>
      <w:r>
        <w:rPr>
          <w:rFonts w:ascii="Symbol" w:hAnsi="Symbol" w:cs="IRLotus" w:hint="eastAsia"/>
          <w:b/>
          <w:bCs/>
          <w:sz w:val="28"/>
          <w:rtl/>
          <w:lang w:bidi="fa-IR"/>
        </w:rPr>
        <w:t>‌</w:t>
      </w:r>
      <w:r>
        <w:rPr>
          <w:rFonts w:ascii="Symbol" w:hAnsi="Symbol" w:cs="IRLotus" w:hint="cs"/>
          <w:b/>
          <w:bCs/>
          <w:sz w:val="28"/>
          <w:rtl/>
          <w:lang w:bidi="fa-IR"/>
        </w:rPr>
        <w:t>بریم در غیر او نکته</w:t>
      </w:r>
      <w:r>
        <w:rPr>
          <w:rFonts w:ascii="Symbol" w:hAnsi="Symbol" w:cs="IRLotus" w:hint="eastAsia"/>
          <w:b/>
          <w:bCs/>
          <w:sz w:val="28"/>
          <w:rtl/>
          <w:lang w:bidi="fa-IR"/>
        </w:rPr>
        <w:t>‌</w:t>
      </w:r>
      <w:r>
        <w:rPr>
          <w:rFonts w:ascii="Symbol" w:hAnsi="Symbol" w:cs="IRLotus" w:hint="cs"/>
          <w:b/>
          <w:bCs/>
          <w:sz w:val="28"/>
          <w:rtl/>
          <w:lang w:bidi="fa-IR"/>
        </w:rPr>
        <w:t xml:space="preserve"> لفظی است یا نکته ابداع نفس است این فرقش این است ، مشهور بین ادبا نکته لفظی است لکن عرض کردم نسبت داده شده که حقیقت ادعائیه و توضیحش را هم دادیم . </w:t>
      </w:r>
    </w:p>
    <w:p w14:paraId="11E9CC8D" w14:textId="3C1E0E4B" w:rsidR="001922AE" w:rsidRDefault="001922AE" w:rsidP="001922A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الان در اینجا دقت کنید مرحوم نائینی با جلالت شأنش ایشان حقیقت ادعائیه را ، تسعه فی معنی الاسد بجعل معناه مطلق الشجاع الصادقة علی الحیوان المفترس وعلی زید الشجاع ، ببینید ایشان مثلا تصرف را حقیقت ادعائی را این جوری دیده که ما در لفظ اسد توسع قائل شدیم نه این نیست مراد از حقیقت ادعائی چون ایشان می</w:t>
      </w:r>
      <w:r>
        <w:rPr>
          <w:rFonts w:ascii="Symbol" w:hAnsi="Symbol" w:cs="IRLotus" w:hint="eastAsia"/>
          <w:b/>
          <w:bCs/>
          <w:sz w:val="28"/>
          <w:rtl/>
          <w:lang w:bidi="fa-IR"/>
        </w:rPr>
        <w:t>‌</w:t>
      </w:r>
      <w:r>
        <w:rPr>
          <w:rFonts w:ascii="Symbol" w:hAnsi="Symbol" w:cs="IRLotus" w:hint="cs"/>
          <w:b/>
          <w:bCs/>
          <w:sz w:val="28"/>
          <w:rtl/>
          <w:lang w:bidi="fa-IR"/>
        </w:rPr>
        <w:t>گوید حقیقت ادعائی شما ادعا بکنید چه اثر دارد ، راست است مطلب ایشان ادعا که اثر ندارد ، مراد از حقیقت ادعائیه یعنی شما یک فرد ابداعی برای اسد درست می</w:t>
      </w:r>
      <w:r>
        <w:rPr>
          <w:rFonts w:ascii="Symbol" w:hAnsi="Symbol" w:cs="IRLotus" w:hint="eastAsia"/>
          <w:b/>
          <w:bCs/>
          <w:sz w:val="28"/>
          <w:rtl/>
          <w:lang w:bidi="fa-IR"/>
        </w:rPr>
        <w:t>‌</w:t>
      </w:r>
      <w:r>
        <w:rPr>
          <w:rFonts w:ascii="Symbol" w:hAnsi="Symbol" w:cs="IRLotus" w:hint="cs"/>
          <w:b/>
          <w:bCs/>
          <w:sz w:val="28"/>
          <w:rtl/>
          <w:lang w:bidi="fa-IR"/>
        </w:rPr>
        <w:t>کنید لکن چون قطعا اسد نیست باید دارای نکاتی باشد که این کار انجام می</w:t>
      </w:r>
      <w:r>
        <w:rPr>
          <w:rFonts w:ascii="Symbol" w:hAnsi="Symbol" w:cs="IRLotus" w:hint="eastAsia"/>
          <w:b/>
          <w:bCs/>
          <w:sz w:val="28"/>
          <w:rtl/>
          <w:lang w:bidi="fa-IR"/>
        </w:rPr>
        <w:t>‌</w:t>
      </w:r>
      <w:r>
        <w:rPr>
          <w:rFonts w:ascii="Symbol" w:hAnsi="Symbol" w:cs="IRLotus" w:hint="cs"/>
          <w:b/>
          <w:bCs/>
          <w:sz w:val="28"/>
          <w:rtl/>
          <w:lang w:bidi="fa-IR"/>
        </w:rPr>
        <w:t xml:space="preserve">گیرد اگر گفتید مثلا این شعر که خواندم دیروز ، یار بد بد تر بود از مار بد </w:t>
      </w:r>
      <w:r w:rsidR="00C41B95">
        <w:rPr>
          <w:rFonts w:ascii="Symbol" w:hAnsi="Symbol" w:cs="IRLotus" w:hint="cs"/>
          <w:b/>
          <w:bCs/>
          <w:sz w:val="28"/>
          <w:rtl/>
          <w:lang w:bidi="fa-IR"/>
        </w:rPr>
        <w:t>شما تصوری از معنی مار بد ندارید خوب این لغو است دیگر کلام باطل است این ابداع باطل است .</w:t>
      </w:r>
    </w:p>
    <w:p w14:paraId="58AE5EC1" w14:textId="77E25BF3" w:rsidR="00C41B95" w:rsidRDefault="00C41B95" w:rsidP="00C41B95">
      <w:pPr>
        <w:bidi/>
        <w:spacing w:line="360" w:lineRule="auto"/>
        <w:ind w:firstLine="284"/>
        <w:rPr>
          <w:rFonts w:ascii="Symbol" w:hAnsi="Symbol" w:cs="IRLotus"/>
          <w:b/>
          <w:bCs/>
          <w:sz w:val="28"/>
          <w:rtl/>
          <w:lang w:bidi="fa-IR"/>
        </w:rPr>
      </w:pPr>
      <w:r>
        <w:rPr>
          <w:rFonts w:ascii="Symbol" w:hAnsi="Symbol" w:cs="IRLotus" w:hint="cs"/>
          <w:b/>
          <w:bCs/>
          <w:sz w:val="28"/>
          <w:rtl/>
          <w:lang w:bidi="fa-IR"/>
        </w:rPr>
        <w:t>شما نمی</w:t>
      </w:r>
      <w:r>
        <w:rPr>
          <w:rFonts w:ascii="Symbol" w:hAnsi="Symbol" w:cs="IRLotus" w:hint="eastAsia"/>
          <w:b/>
          <w:bCs/>
          <w:sz w:val="28"/>
          <w:rtl/>
          <w:lang w:bidi="fa-IR"/>
        </w:rPr>
        <w:t>‌</w:t>
      </w:r>
      <w:r>
        <w:rPr>
          <w:rFonts w:ascii="Symbol" w:hAnsi="Symbol" w:cs="IRLotus" w:hint="cs"/>
          <w:b/>
          <w:bCs/>
          <w:sz w:val="28"/>
          <w:rtl/>
          <w:lang w:bidi="fa-IR"/>
        </w:rPr>
        <w:t>دانید این مار بد یعنی ماری که احتیاج به نیش زدن ، از همان دور که به قول معروف یک تفی می</w:t>
      </w:r>
      <w:r>
        <w:rPr>
          <w:rFonts w:ascii="Symbol" w:hAnsi="Symbol" w:cs="IRLotus" w:hint="eastAsia"/>
          <w:b/>
          <w:bCs/>
          <w:sz w:val="28"/>
          <w:rtl/>
          <w:lang w:bidi="fa-IR"/>
        </w:rPr>
        <w:t>‌</w:t>
      </w:r>
      <w:r>
        <w:rPr>
          <w:rFonts w:ascii="Symbol" w:hAnsi="Symbol" w:cs="IRLotus" w:hint="cs"/>
          <w:b/>
          <w:bCs/>
          <w:sz w:val="28"/>
          <w:rtl/>
          <w:lang w:bidi="fa-IR"/>
        </w:rPr>
        <w:t>کند طرف را می</w:t>
      </w:r>
      <w:r>
        <w:rPr>
          <w:rFonts w:ascii="Symbol" w:hAnsi="Symbol" w:cs="IRLotus" w:hint="eastAsia"/>
          <w:b/>
          <w:bCs/>
          <w:sz w:val="28"/>
          <w:rtl/>
          <w:lang w:bidi="fa-IR"/>
        </w:rPr>
        <w:t>‌</w:t>
      </w:r>
      <w:r>
        <w:rPr>
          <w:rFonts w:ascii="Symbol" w:hAnsi="Symbol" w:cs="IRLotus" w:hint="cs"/>
          <w:b/>
          <w:bCs/>
          <w:sz w:val="28"/>
          <w:rtl/>
          <w:lang w:bidi="fa-IR"/>
        </w:rPr>
        <w:t>کشد این می</w:t>
      </w:r>
      <w:r>
        <w:rPr>
          <w:rFonts w:ascii="Symbol" w:hAnsi="Symbol" w:cs="IRLotus" w:hint="eastAsia"/>
          <w:b/>
          <w:bCs/>
          <w:sz w:val="28"/>
          <w:rtl/>
          <w:lang w:bidi="fa-IR"/>
        </w:rPr>
        <w:t>‌</w:t>
      </w:r>
      <w:r>
        <w:rPr>
          <w:rFonts w:ascii="Symbol" w:hAnsi="Symbol" w:cs="IRLotus" w:hint="cs"/>
          <w:b/>
          <w:bCs/>
          <w:sz w:val="28"/>
          <w:rtl/>
          <w:lang w:bidi="fa-IR"/>
        </w:rPr>
        <w:t>خواهد بگوید یار بد از آن بدتر است از مار بد ، مار بد اصطلاحا با نفسش می</w:t>
      </w:r>
      <w:r>
        <w:rPr>
          <w:rFonts w:ascii="Symbol" w:hAnsi="Symbol" w:cs="IRLotus" w:hint="eastAsia"/>
          <w:b/>
          <w:bCs/>
          <w:sz w:val="28"/>
          <w:rtl/>
          <w:lang w:bidi="fa-IR"/>
        </w:rPr>
        <w:t>‌</w:t>
      </w:r>
      <w:r>
        <w:rPr>
          <w:rFonts w:ascii="Symbol" w:hAnsi="Symbol" w:cs="IRLotus" w:hint="cs"/>
          <w:b/>
          <w:bCs/>
          <w:sz w:val="28"/>
          <w:rtl/>
          <w:lang w:bidi="fa-IR"/>
        </w:rPr>
        <w:t>کشد احتیاج به زهر ندارد ، یا به قول معروف زهر را پرتاب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75A8AA90" w14:textId="7F2319C9" w:rsidR="00C41B95" w:rsidRDefault="00C41B95" w:rsidP="00C41B9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پس بنابراین خوب دقت کنید باید این نکات را در امور اعتباری در نظر گرفت تا درست بشود.</w:t>
      </w:r>
    </w:p>
    <w:p w14:paraId="64BF070E" w14:textId="77777777" w:rsidR="00453318" w:rsidRPr="004C5D29" w:rsidRDefault="00C41B95" w:rsidP="00C41B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ایشان بله ، و یکون من مصادیقه واقعا اذا کان شجاعا بله ، این نیست توسع این نیست ، و بالجمله صحة شیء علی شیء انما یکون بتوسعة فی ناحیة </w:t>
      </w:r>
      <w:r w:rsidR="00E411A5">
        <w:rPr>
          <w:rFonts w:ascii="Symbol" w:hAnsi="Symbol" w:cs="IRLotus" w:hint="cs"/>
          <w:b/>
          <w:bCs/>
          <w:sz w:val="28"/>
          <w:rtl/>
          <w:lang w:bidi="fa-IR"/>
        </w:rPr>
        <w:t>ذلک الشیء علی وجه یعمه ، این هم که عرض کردیم این تکرار مطلب سابقشان است این هم درست نیست ، بله . بعد سه قسم اطلاق را درست می</w:t>
      </w:r>
      <w:r w:rsidR="00E411A5">
        <w:rPr>
          <w:rFonts w:ascii="Symbol" w:hAnsi="Symbol" w:cs="IRLotus" w:hint="eastAsia"/>
          <w:b/>
          <w:bCs/>
          <w:sz w:val="28"/>
          <w:rtl/>
          <w:lang w:bidi="fa-IR"/>
        </w:rPr>
        <w:t>‌</w:t>
      </w:r>
      <w:r w:rsidR="00E411A5">
        <w:rPr>
          <w:rFonts w:ascii="Symbol" w:hAnsi="Symbol" w:cs="IRLotus" w:hint="cs"/>
          <w:b/>
          <w:bCs/>
          <w:sz w:val="28"/>
          <w:rtl/>
          <w:lang w:bidi="fa-IR"/>
        </w:rPr>
        <w:t>کنند یکی اینکه نسبت آن شیء به مصادیق نسبت متواطی باشد یکنواخت باشد کما لو اطلق ماء علی ماء الدجلة والفرات وعلی مثل هذا یکون من الاطلاق والاستعمال حقیقیا به هر دو می</w:t>
      </w:r>
      <w:r w:rsidR="00E411A5">
        <w:rPr>
          <w:rFonts w:ascii="Symbol" w:hAnsi="Symbol" w:cs="IRLotus" w:hint="eastAsia"/>
          <w:b/>
          <w:bCs/>
          <w:sz w:val="28"/>
          <w:rtl/>
          <w:lang w:bidi="fa-IR"/>
        </w:rPr>
        <w:t>‌</w:t>
      </w:r>
      <w:r w:rsidR="00E411A5">
        <w:rPr>
          <w:rFonts w:ascii="Symbol" w:hAnsi="Symbol" w:cs="IRLotus" w:hint="cs"/>
          <w:b/>
          <w:bCs/>
          <w:sz w:val="28"/>
          <w:rtl/>
          <w:lang w:bidi="fa-IR"/>
        </w:rPr>
        <w:t xml:space="preserve">گویند آب راست است ، و اخری لا یکون الشیء هو بنفسه بلا عنایة یعم ذلک الشیء الذی اطلق علیه </w:t>
      </w:r>
      <w:r w:rsidR="009D4E4A">
        <w:rPr>
          <w:rFonts w:ascii="Symbol" w:hAnsi="Symbol" w:cs="IRLotus" w:hint="cs"/>
          <w:b/>
          <w:bCs/>
          <w:sz w:val="28"/>
          <w:rtl/>
          <w:lang w:bidi="fa-IR"/>
        </w:rPr>
        <w:t>و ان کان من افراده الحقیقة الا ان نسبته الی ذلک الشیء نسبة المشکک کاطلاق الماء علی ماء الزاج والکبریت ، نمی</w:t>
      </w:r>
      <w:r w:rsidR="009D4E4A">
        <w:rPr>
          <w:rFonts w:ascii="Symbol" w:hAnsi="Symbol" w:cs="IRLotus" w:hint="eastAsia"/>
          <w:b/>
          <w:bCs/>
          <w:sz w:val="28"/>
          <w:rtl/>
          <w:lang w:bidi="fa-IR"/>
        </w:rPr>
        <w:t>‌</w:t>
      </w:r>
      <w:r w:rsidR="009D4E4A">
        <w:rPr>
          <w:rFonts w:ascii="Symbol" w:hAnsi="Symbol" w:cs="IRLotus" w:hint="cs"/>
          <w:b/>
          <w:bCs/>
          <w:sz w:val="28"/>
          <w:rtl/>
          <w:lang w:bidi="fa-IR"/>
        </w:rPr>
        <w:t>دانم تا حالا آب گوگرد دیدید ، من در عراق دیده بودم به اصطلاح چاه</w:t>
      </w:r>
      <w:r w:rsidR="009D4E4A">
        <w:rPr>
          <w:rFonts w:ascii="Symbol" w:hAnsi="Symbol" w:cs="IRLotus" w:hint="eastAsia"/>
          <w:b/>
          <w:bCs/>
          <w:sz w:val="28"/>
          <w:rtl/>
          <w:lang w:bidi="fa-IR"/>
        </w:rPr>
        <w:t>‌</w:t>
      </w:r>
      <w:r w:rsidR="009D4E4A">
        <w:rPr>
          <w:rFonts w:ascii="Symbol" w:hAnsi="Symbol" w:cs="IRLotus" w:hint="cs"/>
          <w:b/>
          <w:bCs/>
          <w:sz w:val="28"/>
          <w:rtl/>
          <w:lang w:bidi="fa-IR"/>
        </w:rPr>
        <w:t>هایی است که آبش گوگردی است کبریت یعنی گوگرد ، زاج هم همین به اصطلاح به آن می</w:t>
      </w:r>
      <w:r w:rsidR="009D4E4A">
        <w:rPr>
          <w:rFonts w:ascii="Symbol" w:hAnsi="Symbol" w:cs="IRLotus" w:hint="eastAsia"/>
          <w:b/>
          <w:bCs/>
          <w:sz w:val="28"/>
          <w:rtl/>
          <w:lang w:bidi="fa-IR"/>
        </w:rPr>
        <w:t>‌</w:t>
      </w:r>
      <w:r w:rsidR="009D4E4A">
        <w:rPr>
          <w:rFonts w:ascii="Symbol" w:hAnsi="Symbol" w:cs="IRLotus" w:hint="cs"/>
          <w:b/>
          <w:bCs/>
          <w:sz w:val="28"/>
          <w:rtl/>
          <w:lang w:bidi="fa-IR"/>
        </w:rPr>
        <w:t xml:space="preserve">گویند حالا ، فانما الزاج والکبریت وان کان من افراد </w:t>
      </w:r>
      <w:r w:rsidR="00453318">
        <w:rPr>
          <w:rFonts w:ascii="Symbol" w:hAnsi="Symbol" w:cs="IRLotus" w:hint="cs"/>
          <w:b/>
          <w:bCs/>
          <w:sz w:val="28"/>
          <w:rtl/>
          <w:lang w:bidi="fa-IR"/>
        </w:rPr>
        <w:t xml:space="preserve">ما حقیقة الا ان الماء لما کان منصرفا فاطلاق الماء علیه یحتاج الی نحو عنایة </w:t>
      </w:r>
      <w:r w:rsidR="00453318" w:rsidRPr="004C5D29">
        <w:rPr>
          <w:rFonts w:ascii="Symbol" w:hAnsi="Symbol" w:cs="IRLotus" w:hint="cs"/>
          <w:b/>
          <w:bCs/>
          <w:sz w:val="28"/>
          <w:rtl/>
          <w:lang w:bidi="fa-IR"/>
        </w:rPr>
        <w:t>وتوسعة .</w:t>
      </w:r>
    </w:p>
    <w:p w14:paraId="401BA5F5" w14:textId="2EBCA36B" w:rsidR="00C41B95" w:rsidRDefault="00453318" w:rsidP="00453318">
      <w:pPr>
        <w:bidi/>
        <w:spacing w:line="360" w:lineRule="auto"/>
        <w:ind w:firstLine="284"/>
        <w:rPr>
          <w:rFonts w:ascii="Symbol" w:hAnsi="Symbol" w:cs="IRLotus"/>
          <w:b/>
          <w:bCs/>
          <w:sz w:val="28"/>
          <w:rtl/>
          <w:lang w:bidi="fa-IR"/>
        </w:rPr>
      </w:pPr>
      <w:r w:rsidRPr="004C5D29">
        <w:rPr>
          <w:rFonts w:ascii="Symbol" w:hAnsi="Symbol" w:cs="IRLotus" w:hint="cs"/>
          <w:b/>
          <w:bCs/>
          <w:sz w:val="28"/>
          <w:rtl/>
          <w:lang w:bidi="fa-IR"/>
        </w:rPr>
        <w:t xml:space="preserve">حالا آن ممکن است ماء بودن به لحاظ مایع بودن و جریان و سلیان داشتند وثالثة لا یکون الشیء مما یعمه علی وجه </w:t>
      </w:r>
      <w:r w:rsidR="004C5D29" w:rsidRPr="004C5D29">
        <w:rPr>
          <w:rFonts w:ascii="Symbol" w:hAnsi="Symbol" w:cs="IRLotus" w:hint="cs"/>
          <w:b/>
          <w:bCs/>
          <w:sz w:val="28"/>
          <w:rtl/>
          <w:lang w:bidi="fa-IR"/>
        </w:rPr>
        <w:t xml:space="preserve">الحقیقة این همان مجاز است بل یکون مباینا له بالهویة الا انه یصح التعمیم دائرة الشیء </w:t>
      </w:r>
      <w:r w:rsidR="004C5D29">
        <w:rPr>
          <w:rFonts w:ascii="Symbol" w:hAnsi="Symbol" w:cs="IRLotus" w:hint="cs"/>
          <w:b/>
          <w:bCs/>
          <w:sz w:val="28"/>
          <w:rtl/>
          <w:lang w:bidi="fa-IR"/>
        </w:rPr>
        <w:t>، تعمیم دائره نیست ایشان دائما اصرار دارد که این اسد یعنی شجاع شامل هر دو بشود این نیست، و ذلک کصحة تعمیم الاسد لمطلق الشجاع لمکان العلاقة عرض کردیم بحث علاقه هم نیست این بحث علاقه را به خاطر لفظی آوردند نکته ، نکته</w:t>
      </w:r>
      <w:r w:rsidR="004C5D29">
        <w:rPr>
          <w:rFonts w:ascii="Symbol" w:hAnsi="Symbol" w:cs="IRLotus" w:hint="eastAsia"/>
          <w:b/>
          <w:bCs/>
          <w:sz w:val="28"/>
          <w:rtl/>
          <w:lang w:bidi="fa-IR"/>
        </w:rPr>
        <w:t>‌</w:t>
      </w:r>
      <w:r w:rsidR="004C5D29">
        <w:rPr>
          <w:rFonts w:ascii="Symbol" w:hAnsi="Symbol" w:cs="IRLotus" w:hint="cs"/>
          <w:b/>
          <w:bCs/>
          <w:sz w:val="28"/>
          <w:rtl/>
          <w:lang w:bidi="fa-IR"/>
        </w:rPr>
        <w:t>ی معنوی است نه نکته</w:t>
      </w:r>
      <w:r w:rsidR="004C5D29">
        <w:rPr>
          <w:rFonts w:ascii="Symbol" w:hAnsi="Symbol" w:cs="IRLotus" w:hint="eastAsia"/>
          <w:b/>
          <w:bCs/>
          <w:sz w:val="28"/>
          <w:rtl/>
          <w:lang w:bidi="fa-IR"/>
        </w:rPr>
        <w:t>‌</w:t>
      </w:r>
      <w:r w:rsidR="004C5D29">
        <w:rPr>
          <w:rFonts w:ascii="Symbol" w:hAnsi="Symbol" w:cs="IRLotus" w:hint="cs"/>
          <w:b/>
          <w:bCs/>
          <w:sz w:val="28"/>
          <w:rtl/>
          <w:lang w:bidi="fa-IR"/>
        </w:rPr>
        <w:t xml:space="preserve">ی لفظی اختلافی که هست این است . </w:t>
      </w:r>
    </w:p>
    <w:p w14:paraId="1AFE6EB3" w14:textId="31056877" w:rsidR="00CC17BA" w:rsidRDefault="004C5D29" w:rsidP="00CC17B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ایشان می</w:t>
      </w:r>
      <w:r>
        <w:rPr>
          <w:rFonts w:ascii="Symbol" w:hAnsi="Symbol" w:cs="IRLotus" w:hint="eastAsia"/>
          <w:b/>
          <w:bCs/>
          <w:sz w:val="28"/>
          <w:rtl/>
          <w:lang w:bidi="fa-IR"/>
        </w:rPr>
        <w:t>‌</w:t>
      </w:r>
      <w:r>
        <w:rPr>
          <w:rFonts w:ascii="Symbol" w:hAnsi="Symbol" w:cs="IRLotus" w:hint="cs"/>
          <w:b/>
          <w:bCs/>
          <w:sz w:val="28"/>
          <w:rtl/>
          <w:lang w:bidi="fa-IR"/>
        </w:rPr>
        <w:t xml:space="preserve">گوید ایشان ظاهرا </w:t>
      </w:r>
      <w:r w:rsidR="004E4D08">
        <w:rPr>
          <w:rFonts w:ascii="Symbol" w:hAnsi="Symbol" w:cs="IRLotus" w:hint="cs"/>
          <w:b/>
          <w:bCs/>
          <w:sz w:val="28"/>
          <w:rtl/>
          <w:lang w:bidi="fa-IR"/>
        </w:rPr>
        <w:t xml:space="preserve">چون </w:t>
      </w:r>
      <w:r>
        <w:rPr>
          <w:rFonts w:ascii="Symbol" w:hAnsi="Symbol" w:cs="IRLotus" w:hint="cs"/>
          <w:b/>
          <w:bCs/>
          <w:sz w:val="28"/>
          <w:rtl/>
          <w:lang w:bidi="fa-IR"/>
        </w:rPr>
        <w:t xml:space="preserve">مثل اینکه با صکاکی </w:t>
      </w:r>
      <w:r w:rsidR="004E4D08">
        <w:rPr>
          <w:rFonts w:ascii="Symbol" w:hAnsi="Symbol" w:cs="IRLotus" w:hint="cs"/>
          <w:b/>
          <w:bCs/>
          <w:sz w:val="28"/>
          <w:rtl/>
          <w:lang w:bidi="fa-IR"/>
        </w:rPr>
        <w:t>خیلی زاویه دارد به هر حال به هر جور شده می</w:t>
      </w:r>
      <w:r w:rsidR="004E4D08">
        <w:rPr>
          <w:rFonts w:ascii="Symbol" w:hAnsi="Symbol" w:cs="IRLotus" w:hint="eastAsia"/>
          <w:b/>
          <w:bCs/>
          <w:sz w:val="28"/>
          <w:rtl/>
          <w:lang w:bidi="fa-IR"/>
        </w:rPr>
        <w:t>‌</w:t>
      </w:r>
      <w:r w:rsidR="004E4D08">
        <w:rPr>
          <w:rFonts w:ascii="Symbol" w:hAnsi="Symbol" w:cs="IRLotus" w:hint="cs"/>
          <w:b/>
          <w:bCs/>
          <w:sz w:val="28"/>
          <w:rtl/>
          <w:lang w:bidi="fa-IR"/>
        </w:rPr>
        <w:t xml:space="preserve">خواهد رد کند، ان الصکاکی اراد بقوله اطلاق الاسد علی زید یکون حقیقة </w:t>
      </w:r>
      <w:r w:rsidR="00CC17BA">
        <w:rPr>
          <w:rFonts w:ascii="Symbol" w:hAnsi="Symbol" w:cs="IRLotus" w:hint="cs"/>
          <w:b/>
          <w:bCs/>
          <w:sz w:val="28"/>
          <w:rtl/>
          <w:lang w:bidi="fa-IR"/>
        </w:rPr>
        <w:t>ادعائیة هو انه یطلق الاسد علی زید من دون توسعة ، عرض کردم کلام صکاکی در مفتاح العیون الحمدلله چاپ شده موجود است تصادفا بنده هم دارم ، این نیست اصلا ، حالا دیگر می</w:t>
      </w:r>
      <w:r w:rsidR="00CC17BA">
        <w:rPr>
          <w:rFonts w:ascii="Symbol" w:hAnsi="Symbol" w:cs="IRLotus" w:hint="eastAsia"/>
          <w:b/>
          <w:bCs/>
          <w:sz w:val="28"/>
          <w:rtl/>
          <w:lang w:bidi="fa-IR"/>
        </w:rPr>
        <w:t>‌</w:t>
      </w:r>
      <w:r w:rsidR="00CC17BA">
        <w:rPr>
          <w:rFonts w:ascii="Symbol" w:hAnsi="Symbol" w:cs="IRLotus" w:hint="cs"/>
          <w:b/>
          <w:bCs/>
          <w:sz w:val="28"/>
          <w:rtl/>
          <w:lang w:bidi="fa-IR"/>
        </w:rPr>
        <w:t>گویم آقایان .</w:t>
      </w:r>
    </w:p>
    <w:p w14:paraId="11BDB2B0" w14:textId="481CFD29" w:rsidR="00CC17BA" w:rsidRDefault="00CC17BA" w:rsidP="00CC17BA">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می</w:t>
      </w:r>
      <w:r>
        <w:rPr>
          <w:rFonts w:ascii="Symbol" w:hAnsi="Symbol" w:cs="IRLotus" w:hint="eastAsia"/>
          <w:b/>
          <w:bCs/>
          <w:sz w:val="28"/>
          <w:rtl/>
          <w:lang w:bidi="fa-IR"/>
        </w:rPr>
        <w:t>‌</w:t>
      </w:r>
      <w:r>
        <w:rPr>
          <w:rFonts w:ascii="Symbol" w:hAnsi="Symbol" w:cs="IRLotus" w:hint="cs"/>
          <w:b/>
          <w:bCs/>
          <w:sz w:val="28"/>
          <w:rtl/>
          <w:lang w:bidi="fa-IR"/>
        </w:rPr>
        <w:t xml:space="preserve">گوید فهذا مما لا معنی له </w:t>
      </w:r>
      <w:r w:rsidR="005F6668">
        <w:rPr>
          <w:rFonts w:ascii="Symbol" w:hAnsi="Symbol" w:cs="IRLotus" w:hint="cs"/>
          <w:b/>
          <w:bCs/>
          <w:sz w:val="28"/>
          <w:rtl/>
          <w:lang w:bidi="fa-IR"/>
        </w:rPr>
        <w:t>و یکون الکلام کذبا ، بله من دون توسعة به این معنا که هیچ نکته</w:t>
      </w:r>
      <w:r w:rsidR="005F6668">
        <w:rPr>
          <w:rFonts w:ascii="Symbol" w:hAnsi="Symbol" w:cs="IRLotus" w:hint="eastAsia"/>
          <w:b/>
          <w:bCs/>
          <w:sz w:val="28"/>
          <w:rtl/>
          <w:lang w:bidi="fa-IR"/>
        </w:rPr>
        <w:t>‌</w:t>
      </w:r>
      <w:r w:rsidR="005F6668">
        <w:rPr>
          <w:rFonts w:ascii="Symbol" w:hAnsi="Symbol" w:cs="IRLotus" w:hint="cs"/>
          <w:b/>
          <w:bCs/>
          <w:sz w:val="28"/>
          <w:rtl/>
          <w:lang w:bidi="fa-IR"/>
        </w:rPr>
        <w:t>ای را در نظر نگیرد به همین نکات خمسه</w:t>
      </w:r>
      <w:r w:rsidR="005F6668">
        <w:rPr>
          <w:rFonts w:ascii="Symbol" w:hAnsi="Symbol" w:cs="IRLotus" w:hint="eastAsia"/>
          <w:b/>
          <w:bCs/>
          <w:sz w:val="28"/>
          <w:rtl/>
          <w:lang w:bidi="fa-IR"/>
        </w:rPr>
        <w:t>‌</w:t>
      </w:r>
      <w:r w:rsidR="005F6668">
        <w:rPr>
          <w:rFonts w:ascii="Symbol" w:hAnsi="Symbol" w:cs="IRLotus" w:hint="cs"/>
          <w:b/>
          <w:bCs/>
          <w:sz w:val="28"/>
          <w:rtl/>
          <w:lang w:bidi="fa-IR"/>
        </w:rPr>
        <w:t>ای که عرض کردم بله ، و ان اراد ان الاطلاق بعد التوسعة فی دائرة مفهوم الاسد فهذا هو المجال الذی یقوم به المشروع ، راست است این مطلب ما هم که خواندیم زیاد شد تکرار شد راست است مشهور هم همین را می</w:t>
      </w:r>
      <w:r w:rsidR="005F6668">
        <w:rPr>
          <w:rFonts w:ascii="Symbol" w:hAnsi="Symbol" w:cs="IRLotus" w:hint="eastAsia"/>
          <w:b/>
          <w:bCs/>
          <w:sz w:val="28"/>
          <w:rtl/>
          <w:lang w:bidi="fa-IR"/>
        </w:rPr>
        <w:t>‌</w:t>
      </w:r>
      <w:r w:rsidR="005F6668">
        <w:rPr>
          <w:rFonts w:ascii="Symbol" w:hAnsi="Symbol" w:cs="IRLotus" w:hint="cs"/>
          <w:b/>
          <w:bCs/>
          <w:sz w:val="28"/>
          <w:rtl/>
          <w:lang w:bidi="fa-IR"/>
        </w:rPr>
        <w:t>گویند فقط مشهور می</w:t>
      </w:r>
      <w:r w:rsidR="005F6668">
        <w:rPr>
          <w:rFonts w:ascii="Symbol" w:hAnsi="Symbol" w:cs="IRLotus" w:hint="eastAsia"/>
          <w:b/>
          <w:bCs/>
          <w:sz w:val="28"/>
          <w:rtl/>
          <w:lang w:bidi="fa-IR"/>
        </w:rPr>
        <w:t>‌</w:t>
      </w:r>
      <w:r w:rsidR="005F6668">
        <w:rPr>
          <w:rFonts w:ascii="Symbol" w:hAnsi="Symbol" w:cs="IRLotus" w:hint="cs"/>
          <w:b/>
          <w:bCs/>
          <w:sz w:val="28"/>
          <w:rtl/>
          <w:lang w:bidi="fa-IR"/>
        </w:rPr>
        <w:t>گویند شما تصرف در کلمه کردید این می</w:t>
      </w:r>
      <w:r w:rsidR="005F6668">
        <w:rPr>
          <w:rFonts w:ascii="Symbol" w:hAnsi="Symbol" w:cs="IRLotus" w:hint="eastAsia"/>
          <w:b/>
          <w:bCs/>
          <w:sz w:val="28"/>
          <w:rtl/>
          <w:lang w:bidi="fa-IR"/>
        </w:rPr>
        <w:t>‌</w:t>
      </w:r>
      <w:r w:rsidR="005F6668">
        <w:rPr>
          <w:rFonts w:ascii="Symbol" w:hAnsi="Symbol" w:cs="IRLotus" w:hint="cs"/>
          <w:b/>
          <w:bCs/>
          <w:sz w:val="28"/>
          <w:rtl/>
          <w:lang w:bidi="fa-IR"/>
        </w:rPr>
        <w:t>گوید تصرف در خود زید کردی</w:t>
      </w:r>
      <w:r w:rsidR="002E76F9">
        <w:rPr>
          <w:rFonts w:ascii="Symbol" w:hAnsi="Symbol" w:cs="IRLotus" w:hint="cs"/>
          <w:b/>
          <w:bCs/>
          <w:sz w:val="28"/>
          <w:rtl/>
          <w:lang w:bidi="fa-IR"/>
        </w:rPr>
        <w:t>م</w:t>
      </w:r>
      <w:r w:rsidR="005F6668">
        <w:rPr>
          <w:rFonts w:ascii="Symbol" w:hAnsi="Symbol" w:cs="IRLotus" w:hint="cs"/>
          <w:b/>
          <w:bCs/>
          <w:sz w:val="28"/>
          <w:rtl/>
          <w:lang w:bidi="fa-IR"/>
        </w:rPr>
        <w:t xml:space="preserve"> زید را اسد می</w:t>
      </w:r>
      <w:r w:rsidR="005F6668">
        <w:rPr>
          <w:rFonts w:ascii="Symbol" w:hAnsi="Symbol" w:cs="IRLotus" w:hint="eastAsia"/>
          <w:b/>
          <w:bCs/>
          <w:sz w:val="28"/>
          <w:rtl/>
          <w:lang w:bidi="fa-IR"/>
        </w:rPr>
        <w:t>‌</w:t>
      </w:r>
      <w:r w:rsidR="005F6668">
        <w:rPr>
          <w:rFonts w:ascii="Symbol" w:hAnsi="Symbol" w:cs="IRLotus" w:hint="cs"/>
          <w:b/>
          <w:bCs/>
          <w:sz w:val="28"/>
          <w:rtl/>
          <w:lang w:bidi="fa-IR"/>
        </w:rPr>
        <w:t>بینی</w:t>
      </w:r>
      <w:r w:rsidR="002E76F9">
        <w:rPr>
          <w:rFonts w:ascii="Symbol" w:hAnsi="Symbol" w:cs="IRLotus" w:hint="cs"/>
          <w:b/>
          <w:bCs/>
          <w:sz w:val="28"/>
          <w:rtl/>
          <w:lang w:bidi="fa-IR"/>
        </w:rPr>
        <w:t>م این فرقش همین است . فرقی که دارد، یا تصرفی که مرحوم نائینی فرض کردند .</w:t>
      </w:r>
    </w:p>
    <w:p w14:paraId="0E262841" w14:textId="37987E82" w:rsidR="002E76F9" w:rsidRDefault="002E76F9" w:rsidP="002E76F9">
      <w:pPr>
        <w:bidi/>
        <w:spacing w:line="360" w:lineRule="auto"/>
        <w:ind w:firstLine="284"/>
        <w:rPr>
          <w:rFonts w:ascii="Symbol" w:hAnsi="Symbol" w:cs="IRLotus"/>
          <w:b/>
          <w:bCs/>
          <w:sz w:val="28"/>
          <w:rtl/>
          <w:lang w:bidi="fa-IR"/>
        </w:rPr>
      </w:pPr>
      <w:r>
        <w:rPr>
          <w:rFonts w:ascii="Symbol" w:hAnsi="Symbol" w:cs="IRLotus" w:hint="cs"/>
          <w:b/>
          <w:bCs/>
          <w:sz w:val="28"/>
          <w:rtl/>
          <w:lang w:bidi="fa-IR"/>
        </w:rPr>
        <w:t>ویکون من المجاز فی الکلمة راست است بحثی که هست این است که می</w:t>
      </w:r>
      <w:r>
        <w:rPr>
          <w:rFonts w:ascii="Symbol" w:hAnsi="Symbol" w:cs="IRLotus" w:hint="eastAsia"/>
          <w:b/>
          <w:bCs/>
          <w:sz w:val="28"/>
          <w:rtl/>
          <w:lang w:bidi="fa-IR"/>
        </w:rPr>
        <w:t>‌</w:t>
      </w:r>
      <w:r>
        <w:rPr>
          <w:rFonts w:ascii="Symbol" w:hAnsi="Symbol" w:cs="IRLotus" w:hint="cs"/>
          <w:b/>
          <w:bCs/>
          <w:sz w:val="28"/>
          <w:rtl/>
          <w:lang w:bidi="fa-IR"/>
        </w:rPr>
        <w:t>خواهد بگوید ما مجاز در کلمه قبول نداریم وقتی می</w:t>
      </w:r>
      <w:r>
        <w:rPr>
          <w:rFonts w:ascii="Symbol" w:hAnsi="Symbol" w:cs="IRLotus" w:hint="eastAsia"/>
          <w:b/>
          <w:bCs/>
          <w:sz w:val="28"/>
          <w:rtl/>
          <w:lang w:bidi="fa-IR"/>
        </w:rPr>
        <w:t>‌</w:t>
      </w:r>
      <w:r>
        <w:rPr>
          <w:rFonts w:ascii="Symbol" w:hAnsi="Symbol" w:cs="IRLotus" w:hint="cs"/>
          <w:b/>
          <w:bCs/>
          <w:sz w:val="28"/>
          <w:rtl/>
          <w:lang w:bidi="fa-IR"/>
        </w:rPr>
        <w:t>گوییم زید اسد مرادمان شجاع نیست ، زید شجاع خیلی آن حالت ندارد که می</w:t>
      </w:r>
      <w:r>
        <w:rPr>
          <w:rFonts w:ascii="Symbol" w:hAnsi="Symbol" w:cs="IRLotus" w:hint="eastAsia"/>
          <w:b/>
          <w:bCs/>
          <w:sz w:val="28"/>
          <w:rtl/>
          <w:lang w:bidi="fa-IR"/>
        </w:rPr>
        <w:t>‌</w:t>
      </w:r>
      <w:r>
        <w:rPr>
          <w:rFonts w:ascii="Symbol" w:hAnsi="Symbol" w:cs="IRLotus" w:hint="cs"/>
          <w:b/>
          <w:bCs/>
          <w:sz w:val="28"/>
          <w:rtl/>
          <w:lang w:bidi="fa-IR"/>
        </w:rPr>
        <w:t xml:space="preserve">گوییم زید اسد ، قطعا این جور نیست که ، وهو خلاف ما وضع له فتامل معلوم شد خود ایشان هم گیر کردند . </w:t>
      </w:r>
    </w:p>
    <w:p w14:paraId="7D13D08A" w14:textId="2BB397CD" w:rsidR="002E76F9" w:rsidRDefault="002E76F9" w:rsidP="002E76F9">
      <w:pPr>
        <w:bidi/>
        <w:spacing w:line="360" w:lineRule="auto"/>
        <w:ind w:firstLine="284"/>
        <w:rPr>
          <w:rFonts w:ascii="Symbol" w:hAnsi="Symbol" w:cs="IRLotus"/>
          <w:b/>
          <w:bCs/>
          <w:sz w:val="28"/>
          <w:rtl/>
          <w:lang w:bidi="ar-IQ"/>
        </w:rPr>
      </w:pPr>
      <w:r>
        <w:rPr>
          <w:rFonts w:ascii="Symbol" w:hAnsi="Symbol" w:cs="IRLotus" w:hint="cs"/>
          <w:b/>
          <w:bCs/>
          <w:sz w:val="28"/>
          <w:rtl/>
          <w:lang w:bidi="fa-IR"/>
        </w:rPr>
        <w:t>فان کان علی الصکاکی ربما لا یساعد علیه الشخص ابتدءا وان کان بعد التامل یعترف بفساد مقالته حالا آن مقاله</w:t>
      </w:r>
      <w:r>
        <w:rPr>
          <w:rFonts w:ascii="Symbol" w:hAnsi="Symbol" w:cs="IRLotus" w:hint="eastAsia"/>
          <w:b/>
          <w:bCs/>
          <w:sz w:val="28"/>
          <w:rtl/>
          <w:lang w:bidi="fa-IR"/>
        </w:rPr>
        <w:t>‌</w:t>
      </w:r>
      <w:r>
        <w:rPr>
          <w:rFonts w:ascii="Symbol" w:hAnsi="Symbol" w:cs="IRLotus" w:hint="cs"/>
          <w:b/>
          <w:bCs/>
          <w:sz w:val="28"/>
          <w:rtl/>
          <w:lang w:bidi="fa-IR"/>
        </w:rPr>
        <w:t xml:space="preserve">ی او جای خودش این طرحی که ما داریم این است </w:t>
      </w:r>
      <w:r w:rsidR="00710E73">
        <w:rPr>
          <w:rFonts w:ascii="Symbol" w:hAnsi="Symbol" w:cs="IRLotus" w:hint="cs"/>
          <w:b/>
          <w:bCs/>
          <w:sz w:val="28"/>
          <w:rtl/>
          <w:lang w:bidi="fa-IR"/>
        </w:rPr>
        <w:t>، و علی کل حال ف</w:t>
      </w:r>
      <w:r w:rsidR="008A7666">
        <w:rPr>
          <w:rFonts w:ascii="Symbol" w:hAnsi="Symbol" w:cs="IRLotus" w:hint="cs"/>
          <w:b/>
          <w:bCs/>
          <w:sz w:val="28"/>
          <w:rtl/>
          <w:lang w:bidi="fa-IR"/>
        </w:rPr>
        <w:t>ل</w:t>
      </w:r>
      <w:r w:rsidR="00710E73">
        <w:rPr>
          <w:rFonts w:ascii="Symbol" w:hAnsi="Symbol" w:cs="IRLotus" w:hint="cs"/>
          <w:b/>
          <w:bCs/>
          <w:sz w:val="28"/>
          <w:rtl/>
          <w:lang w:bidi="fa-IR"/>
        </w:rPr>
        <w:t xml:space="preserve">نرجع </w:t>
      </w:r>
      <w:r w:rsidR="008A7666">
        <w:rPr>
          <w:rFonts w:ascii="Symbol" w:hAnsi="Symbol" w:cs="IRLotus" w:hint="cs"/>
          <w:b/>
          <w:bCs/>
          <w:sz w:val="28"/>
          <w:rtl/>
          <w:lang w:bidi="fa-IR"/>
        </w:rPr>
        <w:t xml:space="preserve">الی ما کنا </w:t>
      </w:r>
      <w:r w:rsidR="00710E73">
        <w:rPr>
          <w:rFonts w:ascii="Symbol" w:hAnsi="Symbol" w:cs="IRLotus" w:hint="cs"/>
          <w:b/>
          <w:bCs/>
          <w:sz w:val="28"/>
          <w:rtl/>
          <w:lang w:bidi="fa-IR"/>
        </w:rPr>
        <w:t xml:space="preserve">فیه من ان النزاع </w:t>
      </w:r>
      <w:r w:rsidR="008A7666">
        <w:rPr>
          <w:rFonts w:ascii="Symbol" w:hAnsi="Symbol" w:cs="IRLotus" w:hint="cs"/>
          <w:b/>
          <w:bCs/>
          <w:sz w:val="28"/>
          <w:rtl/>
          <w:lang w:bidi="fa-IR"/>
        </w:rPr>
        <w:t>فی المقام هل هو فی صحة الاطلاق والتطبیق این اطلاق در اینجا عرض کردم در لغت فقهاء خیلی جاها و اصولیین بیشتر اطلاق به معنای استعمال می</w:t>
      </w:r>
      <w:r w:rsidR="008A7666">
        <w:rPr>
          <w:rFonts w:ascii="Symbol" w:hAnsi="Symbol" w:cs="IRLotus" w:hint="eastAsia"/>
          <w:b/>
          <w:bCs/>
          <w:sz w:val="28"/>
          <w:rtl/>
          <w:lang w:bidi="fa-IR"/>
        </w:rPr>
        <w:t>‌</w:t>
      </w:r>
      <w:r w:rsidR="008A7666">
        <w:rPr>
          <w:rFonts w:ascii="Symbol" w:hAnsi="Symbol" w:cs="IRLotus" w:hint="cs"/>
          <w:b/>
          <w:bCs/>
          <w:sz w:val="28"/>
          <w:rtl/>
          <w:lang w:bidi="fa-IR"/>
        </w:rPr>
        <w:t xml:space="preserve">آید مثل اطلاق السبب وارادة المسبب </w:t>
      </w:r>
      <w:r w:rsidR="00E37CCB">
        <w:rPr>
          <w:rFonts w:ascii="Symbol" w:hAnsi="Symbol" w:cs="IRLotus" w:hint="cs"/>
          <w:b/>
          <w:bCs/>
          <w:sz w:val="28"/>
          <w:rtl/>
          <w:lang w:bidi="ar-IQ"/>
        </w:rPr>
        <w:t xml:space="preserve">نه آن اطلاق و تقییدی است که ما در مصطلح اصولی داریم ، این دو تا را با هم فرق بگذارید ، اطلاق گاهی به معنای استعمال است، اطلاق اللفظ وارادة اللازمة مثلا اینجا به معنای استعمال است این اطلاق اینجا این است . </w:t>
      </w:r>
    </w:p>
    <w:p w14:paraId="7D2A34DE" w14:textId="1AA732B3"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او فی الحقیقة والمجاز بالنسبة الی استعمال المشتق فیما انقضی عنه المبداء این در این که به حساب موضوع له نیست بحث نیست ربما قیل ان النزاع فی المقام انما هو فی صحة الاطلاق بله، لا فی ان استعماله فی ما انقضی عنه حقیقة او مجاز ، قلت هذا الکلام بمکان من القرابة ضرورة ، خوب تا آخر دیگر حالا بقیه</w:t>
      </w:r>
      <w:r>
        <w:rPr>
          <w:rFonts w:ascii="Symbol" w:hAnsi="Symbol" w:cs="IRLotus" w:hint="eastAsia"/>
          <w:b/>
          <w:bCs/>
          <w:sz w:val="28"/>
          <w:rtl/>
          <w:lang w:bidi="ar-IQ"/>
        </w:rPr>
        <w:t>‌</w:t>
      </w:r>
      <w:r>
        <w:rPr>
          <w:rFonts w:ascii="Symbol" w:hAnsi="Symbol" w:cs="IRLotus" w:hint="cs"/>
          <w:b/>
          <w:bCs/>
          <w:sz w:val="28"/>
          <w:rtl/>
          <w:lang w:bidi="ar-IQ"/>
        </w:rPr>
        <w:t>ی بحث را تکرار می</w:t>
      </w:r>
      <w:r>
        <w:rPr>
          <w:rFonts w:ascii="Symbol" w:hAnsi="Symbol" w:cs="IRLotus" w:hint="eastAsia"/>
          <w:b/>
          <w:bCs/>
          <w:sz w:val="28"/>
          <w:rtl/>
          <w:lang w:bidi="ar-IQ"/>
        </w:rPr>
        <w:t>‌</w:t>
      </w:r>
      <w:r>
        <w:rPr>
          <w:rFonts w:ascii="Symbol" w:hAnsi="Symbol" w:cs="IRLotus" w:hint="cs"/>
          <w:b/>
          <w:bCs/>
          <w:sz w:val="28"/>
          <w:rtl/>
          <w:lang w:bidi="ar-IQ"/>
        </w:rPr>
        <w:t xml:space="preserve">کنند ما هم کاری نداریم تکرار کردیم . </w:t>
      </w:r>
    </w:p>
    <w:p w14:paraId="062D8163" w14:textId="126307A0"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عرض کنم اصل مطلب ببینید دقت کنید اولا این بحث راجع به وضع است ، وضع مشتق و اختصاص به این اشتقاقی که ما می</w:t>
      </w:r>
      <w:r>
        <w:rPr>
          <w:rFonts w:ascii="Symbol" w:hAnsi="Symbol" w:cs="IRLotus" w:hint="eastAsia"/>
          <w:b/>
          <w:bCs/>
          <w:sz w:val="28"/>
          <w:rtl/>
          <w:lang w:bidi="ar-IQ"/>
        </w:rPr>
        <w:t>‌</w:t>
      </w:r>
      <w:r>
        <w:rPr>
          <w:rFonts w:ascii="Symbol" w:hAnsi="Symbol" w:cs="IRLotus" w:hint="cs"/>
          <w:b/>
          <w:bCs/>
          <w:sz w:val="28"/>
          <w:rtl/>
          <w:lang w:bidi="ar-IQ"/>
        </w:rPr>
        <w:t>گوییم الان مثل اسم فاعل و اینها ندارد این اشتقاق این جوری است ذاتی را در نظر می</w:t>
      </w:r>
      <w:r>
        <w:rPr>
          <w:rFonts w:ascii="Symbol" w:hAnsi="Symbol" w:cs="IRLotus" w:hint="eastAsia"/>
          <w:b/>
          <w:bCs/>
          <w:sz w:val="28"/>
          <w:rtl/>
          <w:lang w:bidi="ar-IQ"/>
        </w:rPr>
        <w:t>‌</w:t>
      </w:r>
      <w:r>
        <w:rPr>
          <w:rFonts w:ascii="Symbol" w:hAnsi="Symbol" w:cs="IRLotus" w:hint="cs"/>
          <w:b/>
          <w:bCs/>
          <w:sz w:val="28"/>
          <w:rtl/>
          <w:lang w:bidi="ar-IQ"/>
        </w:rPr>
        <w:t>گیرند یک حدثی یک ، حالا ذات را هم بعد توضیح می</w:t>
      </w:r>
      <w:r>
        <w:rPr>
          <w:rFonts w:ascii="Symbol" w:hAnsi="Symbol" w:cs="IRLotus" w:hint="eastAsia"/>
          <w:b/>
          <w:bCs/>
          <w:sz w:val="28"/>
          <w:rtl/>
          <w:lang w:bidi="ar-IQ"/>
        </w:rPr>
        <w:t>‌</w:t>
      </w:r>
      <w:r>
        <w:rPr>
          <w:rFonts w:ascii="Symbol" w:hAnsi="Symbol" w:cs="IRLotus" w:hint="cs"/>
          <w:b/>
          <w:bCs/>
          <w:sz w:val="28"/>
          <w:rtl/>
          <w:lang w:bidi="ar-IQ"/>
        </w:rPr>
        <w:t>دهیم ان شاء الله ، یک حدثی فعلی وصفی عرضی را هم در نظر می</w:t>
      </w:r>
      <w:r>
        <w:rPr>
          <w:rFonts w:ascii="Symbol" w:hAnsi="Symbol" w:cs="IRLotus" w:hint="eastAsia"/>
          <w:b/>
          <w:bCs/>
          <w:sz w:val="28"/>
          <w:rtl/>
          <w:lang w:bidi="ar-IQ"/>
        </w:rPr>
        <w:t>‌</w:t>
      </w:r>
      <w:r>
        <w:rPr>
          <w:rFonts w:ascii="Symbol" w:hAnsi="Symbol" w:cs="IRLotus" w:hint="cs"/>
          <w:b/>
          <w:bCs/>
          <w:sz w:val="28"/>
          <w:rtl/>
          <w:lang w:bidi="ar-IQ"/>
        </w:rPr>
        <w:t>گیرند و این عرض و وصف را نسبت تلبس به آن ذات به آن می</w:t>
      </w:r>
      <w:r>
        <w:rPr>
          <w:rFonts w:ascii="Symbol" w:hAnsi="Symbol" w:cs="IRLotus" w:hint="eastAsia"/>
          <w:b/>
          <w:bCs/>
          <w:sz w:val="28"/>
          <w:rtl/>
          <w:lang w:bidi="ar-IQ"/>
        </w:rPr>
        <w:t>‌</w:t>
      </w:r>
      <w:r>
        <w:rPr>
          <w:rFonts w:ascii="Symbol" w:hAnsi="Symbol" w:cs="IRLotus" w:hint="cs"/>
          <w:b/>
          <w:bCs/>
          <w:sz w:val="28"/>
          <w:rtl/>
          <w:lang w:bidi="ar-IQ"/>
        </w:rPr>
        <w:t>گویند.</w:t>
      </w:r>
    </w:p>
    <w:p w14:paraId="2DDF5FD1" w14:textId="33E5ACFB"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lastRenderedPageBreak/>
        <w:t>خوب حالا این نسبت به انحاء نسبت است یک دفعه نسبت فاعلی می</w:t>
      </w:r>
      <w:r>
        <w:rPr>
          <w:rFonts w:ascii="Symbol" w:hAnsi="Symbol" w:cs="IRLotus" w:hint="eastAsia"/>
          <w:b/>
          <w:bCs/>
          <w:sz w:val="28"/>
          <w:rtl/>
          <w:lang w:bidi="ar-IQ"/>
        </w:rPr>
        <w:t>‌</w:t>
      </w:r>
      <w:r>
        <w:rPr>
          <w:rFonts w:ascii="Symbol" w:hAnsi="Symbol" w:cs="IRLotus" w:hint="cs"/>
          <w:b/>
          <w:bCs/>
          <w:sz w:val="28"/>
          <w:rtl/>
          <w:lang w:bidi="ar-IQ"/>
        </w:rPr>
        <w:t>دهد می</w:t>
      </w:r>
      <w:r>
        <w:rPr>
          <w:rFonts w:ascii="Symbol" w:hAnsi="Symbol" w:cs="IRLotus" w:hint="eastAsia"/>
          <w:b/>
          <w:bCs/>
          <w:sz w:val="28"/>
          <w:rtl/>
          <w:lang w:bidi="ar-IQ"/>
        </w:rPr>
        <w:t>‌</w:t>
      </w:r>
      <w:r>
        <w:rPr>
          <w:rFonts w:ascii="Symbol" w:hAnsi="Symbol" w:cs="IRLotus" w:hint="cs"/>
          <w:b/>
          <w:bCs/>
          <w:sz w:val="28"/>
          <w:rtl/>
          <w:lang w:bidi="ar-IQ"/>
        </w:rPr>
        <w:t>گوید مثلا ضارب یک دفعه نسبت مثلا مکان می</w:t>
      </w:r>
      <w:r>
        <w:rPr>
          <w:rFonts w:ascii="Symbol" w:hAnsi="Symbol" w:cs="IRLotus" w:hint="eastAsia"/>
          <w:b/>
          <w:bCs/>
          <w:sz w:val="28"/>
          <w:rtl/>
          <w:lang w:bidi="ar-IQ"/>
        </w:rPr>
        <w:t>‌</w:t>
      </w:r>
      <w:r>
        <w:rPr>
          <w:rFonts w:ascii="Symbol" w:hAnsi="Symbol" w:cs="IRLotus" w:hint="cs"/>
          <w:b/>
          <w:bCs/>
          <w:sz w:val="28"/>
          <w:rtl/>
          <w:lang w:bidi="ar-IQ"/>
        </w:rPr>
        <w:t>دهد مثلا در فارسی می</w:t>
      </w:r>
      <w:r>
        <w:rPr>
          <w:rFonts w:ascii="Symbol" w:hAnsi="Symbol" w:cs="IRLotus" w:hint="eastAsia"/>
          <w:b/>
          <w:bCs/>
          <w:sz w:val="28"/>
          <w:rtl/>
          <w:lang w:bidi="ar-IQ"/>
        </w:rPr>
        <w:t>‌</w:t>
      </w:r>
      <w:r>
        <w:rPr>
          <w:rFonts w:ascii="Symbol" w:hAnsi="Symbol" w:cs="IRLotus" w:hint="cs"/>
          <w:b/>
          <w:bCs/>
          <w:sz w:val="28"/>
          <w:rtl/>
          <w:lang w:bidi="ar-IQ"/>
        </w:rPr>
        <w:t>گویند گلستان، گل را نگاه می</w:t>
      </w:r>
      <w:r>
        <w:rPr>
          <w:rFonts w:ascii="Symbol" w:hAnsi="Symbol" w:cs="IRLotus" w:hint="eastAsia"/>
          <w:b/>
          <w:bCs/>
          <w:sz w:val="28"/>
          <w:rtl/>
          <w:lang w:bidi="ar-IQ"/>
        </w:rPr>
        <w:t>‌</w:t>
      </w:r>
      <w:r>
        <w:rPr>
          <w:rFonts w:ascii="Symbol" w:hAnsi="Symbol" w:cs="IRLotus" w:hint="cs"/>
          <w:b/>
          <w:bCs/>
          <w:sz w:val="28"/>
          <w:rtl/>
          <w:lang w:bidi="ar-IQ"/>
        </w:rPr>
        <w:t>کند ستان هم که پسوندی است برای مکان نسبت می</w:t>
      </w:r>
      <w:r>
        <w:rPr>
          <w:rFonts w:ascii="Symbol" w:hAnsi="Symbol" w:cs="IRLotus" w:hint="eastAsia"/>
          <w:b/>
          <w:bCs/>
          <w:sz w:val="28"/>
          <w:rtl/>
          <w:lang w:bidi="ar-IQ"/>
        </w:rPr>
        <w:t>‌</w:t>
      </w:r>
      <w:r>
        <w:rPr>
          <w:rFonts w:ascii="Symbol" w:hAnsi="Symbol" w:cs="IRLotus" w:hint="cs"/>
          <w:b/>
          <w:bCs/>
          <w:sz w:val="28"/>
          <w:rtl/>
          <w:lang w:bidi="ar-IQ"/>
        </w:rPr>
        <w:t xml:space="preserve">دهد که در این مکان گل وجود دارد ، این هست مشتقات هم در فارسی ، مشتق در فارسی نداریم به معنای پسوند و پیشوند مگر همان جمع و اینها را مشتق بدانیم و الا نداریم . </w:t>
      </w:r>
    </w:p>
    <w:p w14:paraId="1DBBDA96" w14:textId="7EBC6BA9"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دقت کنید بحثی که در اینجا هست این است ما وقتی که می</w:t>
      </w:r>
      <w:r>
        <w:rPr>
          <w:rFonts w:ascii="Symbol" w:hAnsi="Symbol" w:cs="IRLotus" w:hint="eastAsia"/>
          <w:b/>
          <w:bCs/>
          <w:sz w:val="28"/>
          <w:rtl/>
          <w:lang w:bidi="ar-IQ"/>
        </w:rPr>
        <w:t>‌</w:t>
      </w:r>
      <w:r>
        <w:rPr>
          <w:rFonts w:ascii="Symbol" w:hAnsi="Symbol" w:cs="IRLotus" w:hint="cs"/>
          <w:b/>
          <w:bCs/>
          <w:sz w:val="28"/>
          <w:rtl/>
          <w:lang w:bidi="ar-IQ"/>
        </w:rPr>
        <w:t>خواهیم این صفت را یا وصف را نسبت بدهیم سه حالت تصور می</w:t>
      </w:r>
      <w:r>
        <w:rPr>
          <w:rFonts w:ascii="Symbol" w:hAnsi="Symbol" w:cs="IRLotus" w:hint="eastAsia"/>
          <w:b/>
          <w:bCs/>
          <w:sz w:val="28"/>
          <w:rtl/>
          <w:lang w:bidi="ar-IQ"/>
        </w:rPr>
        <w:t>‌</w:t>
      </w:r>
      <w:r>
        <w:rPr>
          <w:rFonts w:ascii="Symbol" w:hAnsi="Symbol" w:cs="IRLotus" w:hint="cs"/>
          <w:b/>
          <w:bCs/>
          <w:sz w:val="28"/>
          <w:rtl/>
          <w:lang w:bidi="ar-IQ"/>
        </w:rPr>
        <w:t xml:space="preserve">شود، یکی اینکه هنوز تلبسی پیدا نشده مثلا گفتیم زید مجتهد است هنوز تلبس ندارد به اجتهاد ، خوب بحث سر این است که لفظ مجتهد ، زید مجتهد این را در لغت عربی این مجتهد را برای چه وضع کردند؟ ذات را در نظر گرفتن و تلبس با این عنوان جعل کردند خوب اینکه تلبس ندارد. </w:t>
      </w:r>
    </w:p>
    <w:p w14:paraId="4C8AE06A" w14:textId="79ED67B7"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پس مجتهد بر این صدق نمی</w:t>
      </w:r>
      <w:r>
        <w:rPr>
          <w:rFonts w:ascii="Symbol" w:hAnsi="Symbol" w:cs="IRLotus" w:hint="eastAsia"/>
          <w:b/>
          <w:bCs/>
          <w:sz w:val="28"/>
          <w:rtl/>
          <w:lang w:bidi="ar-IQ"/>
        </w:rPr>
        <w:t>‌</w:t>
      </w:r>
      <w:r>
        <w:rPr>
          <w:rFonts w:ascii="Symbol" w:hAnsi="Symbol" w:cs="IRLotus" w:hint="cs"/>
          <w:b/>
          <w:bCs/>
          <w:sz w:val="28"/>
          <w:rtl/>
          <w:lang w:bidi="ar-IQ"/>
        </w:rPr>
        <w:t>کند، دقت کردید ؟ این اصل بحث سر این است حالا ایشان تعبیراتش چیست ما چه عرض کنیم ؟</w:t>
      </w:r>
    </w:p>
    <w:p w14:paraId="5110149A" w14:textId="2C8B0E3B"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نکته</w:t>
      </w:r>
      <w:r>
        <w:rPr>
          <w:rFonts w:ascii="Symbol" w:hAnsi="Symbol" w:cs="IRLotus" w:hint="eastAsia"/>
          <w:b/>
          <w:bCs/>
          <w:sz w:val="28"/>
          <w:rtl/>
          <w:lang w:bidi="ar-IQ"/>
        </w:rPr>
        <w:t>‌</w:t>
      </w:r>
      <w:r>
        <w:rPr>
          <w:rFonts w:ascii="Symbol" w:hAnsi="Symbol" w:cs="IRLotus" w:hint="cs"/>
          <w:b/>
          <w:bCs/>
          <w:sz w:val="28"/>
          <w:rtl/>
          <w:lang w:bidi="ar-IQ"/>
        </w:rPr>
        <w:t>ی بعدی این است که ما وقتی می</w:t>
      </w:r>
      <w:r>
        <w:rPr>
          <w:rFonts w:ascii="Symbol" w:hAnsi="Symbol" w:cs="IRLotus" w:hint="eastAsia"/>
          <w:b/>
          <w:bCs/>
          <w:sz w:val="28"/>
          <w:rtl/>
          <w:lang w:bidi="ar-IQ"/>
        </w:rPr>
        <w:t>‌</w:t>
      </w:r>
      <w:r>
        <w:rPr>
          <w:rFonts w:ascii="Symbol" w:hAnsi="Symbol" w:cs="IRLotus" w:hint="cs"/>
          <w:b/>
          <w:bCs/>
          <w:sz w:val="28"/>
          <w:rtl/>
          <w:lang w:bidi="ar-IQ"/>
        </w:rPr>
        <w:t>گوییم زید مجتهد است بالفعل مجتهد هست ما در حینی که نسبت را می</w:t>
      </w:r>
      <w:r>
        <w:rPr>
          <w:rFonts w:ascii="Symbol" w:hAnsi="Symbol" w:cs="IRLotus" w:hint="eastAsia"/>
          <w:b/>
          <w:bCs/>
          <w:sz w:val="28"/>
          <w:rtl/>
          <w:lang w:bidi="ar-IQ"/>
        </w:rPr>
        <w:t>‌</w:t>
      </w:r>
      <w:r>
        <w:rPr>
          <w:rFonts w:ascii="Symbol" w:hAnsi="Symbol" w:cs="IRLotus" w:hint="cs"/>
          <w:b/>
          <w:bCs/>
          <w:sz w:val="28"/>
          <w:rtl/>
          <w:lang w:bidi="ar-IQ"/>
        </w:rPr>
        <w:t>دهیم تلبس و حال تلبس را نگاه می</w:t>
      </w:r>
      <w:r>
        <w:rPr>
          <w:rFonts w:ascii="Symbol" w:hAnsi="Symbol" w:cs="IRLotus" w:hint="eastAsia"/>
          <w:b/>
          <w:bCs/>
          <w:sz w:val="28"/>
          <w:rtl/>
          <w:lang w:bidi="ar-IQ"/>
        </w:rPr>
        <w:t>‌</w:t>
      </w:r>
      <w:r>
        <w:rPr>
          <w:rFonts w:ascii="Symbol" w:hAnsi="Symbol" w:cs="IRLotus" w:hint="cs"/>
          <w:b/>
          <w:bCs/>
          <w:sz w:val="28"/>
          <w:rtl/>
          <w:lang w:bidi="ar-IQ"/>
        </w:rPr>
        <w:t xml:space="preserve">کنیم در اینجا خوب واقعا حقیقت استعمال هست. </w:t>
      </w:r>
    </w:p>
    <w:p w14:paraId="3D72493C" w14:textId="0DA39B56"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سوما این طور فرض کنیم بگوییم لفظ مجتهد را در لغت عربی وضع کردند برای ثبوت اجتهاد تلبس ذات یعنی زید به اجتهاد ولو آنا ما، یک سال مثلا ولو یک سال مثلا مجتهد بود بعد حالت نسیان برایش پیدا شد یا فراموشی پیدا شد یا مریض شده اصلا یادش نمی</w:t>
      </w:r>
      <w:r>
        <w:rPr>
          <w:rFonts w:ascii="Symbol" w:hAnsi="Symbol" w:cs="IRLotus" w:hint="eastAsia"/>
          <w:b/>
          <w:bCs/>
          <w:sz w:val="28"/>
          <w:rtl/>
          <w:lang w:bidi="ar-IQ"/>
        </w:rPr>
        <w:t>‌</w:t>
      </w:r>
      <w:r>
        <w:rPr>
          <w:rFonts w:ascii="Symbol" w:hAnsi="Symbol" w:cs="IRLotus" w:hint="cs"/>
          <w:b/>
          <w:bCs/>
          <w:sz w:val="28"/>
          <w:rtl/>
          <w:lang w:bidi="ar-IQ"/>
        </w:rPr>
        <w:t xml:space="preserve">آید انحاء امراض عقلی به اصطلاح پیدا شده که این منشاء اجتهاد او از بین برود. </w:t>
      </w:r>
    </w:p>
    <w:p w14:paraId="622BA611" w14:textId="5F0853EA"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آیا در این جا در وقتی که آن انقضاء شد آیا هنوز صدق می</w:t>
      </w:r>
      <w:r>
        <w:rPr>
          <w:rFonts w:ascii="Symbol" w:hAnsi="Symbol" w:cs="IRLotus" w:hint="eastAsia"/>
          <w:b/>
          <w:bCs/>
          <w:sz w:val="28"/>
          <w:rtl/>
          <w:lang w:bidi="ar-IQ"/>
        </w:rPr>
        <w:t>‌</w:t>
      </w:r>
      <w:r>
        <w:rPr>
          <w:rFonts w:ascii="Symbol" w:hAnsi="Symbol" w:cs="IRLotus" w:hint="cs"/>
          <w:b/>
          <w:bCs/>
          <w:sz w:val="28"/>
          <w:rtl/>
          <w:lang w:bidi="ar-IQ"/>
        </w:rPr>
        <w:t xml:space="preserve">کند اگر ما لفظ مجتهد را وضع کردیم برای ذاتی که تلبس پیدا کند ولو آنا ما ولو زمانا معینا به صفتی خوب این واقعا مجتهد است، اگر گفتیم نه حین تلبس حال تلبس در نظر گرفتیم حقیقتا مجتهد نیست . </w:t>
      </w:r>
    </w:p>
    <w:p w14:paraId="4BD05916" w14:textId="45421597"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یکی از حضار : این هم سماعی است دیگر باید به لغت رجوع کرد ؟ </w:t>
      </w:r>
    </w:p>
    <w:p w14:paraId="100BD308" w14:textId="5B771EAF"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احسنت باید به لغت رجوع کرد.</w:t>
      </w:r>
    </w:p>
    <w:p w14:paraId="6893ABC4" w14:textId="3C08E39B"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یکی از حضار : متفاوت است دیگر ماده</w:t>
      </w:r>
      <w:r>
        <w:rPr>
          <w:rFonts w:ascii="Symbol" w:hAnsi="Symbol" w:cs="IRLotus" w:hint="eastAsia"/>
          <w:b/>
          <w:bCs/>
          <w:sz w:val="28"/>
          <w:rtl/>
          <w:lang w:bidi="ar-IQ"/>
        </w:rPr>
        <w:t>‌</w:t>
      </w:r>
      <w:r>
        <w:rPr>
          <w:rFonts w:ascii="Symbol" w:hAnsi="Symbol" w:cs="IRLotus" w:hint="cs"/>
          <w:b/>
          <w:bCs/>
          <w:sz w:val="28"/>
          <w:rtl/>
          <w:lang w:bidi="ar-IQ"/>
        </w:rPr>
        <w:t>های مختلفند .</w:t>
      </w:r>
    </w:p>
    <w:p w14:paraId="5E898713" w14:textId="0FA1C438"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بله این به لغت ثابت می</w:t>
      </w:r>
      <w:r>
        <w:rPr>
          <w:rFonts w:ascii="Symbol" w:hAnsi="Symbol" w:cs="IRLotus" w:hint="eastAsia"/>
          <w:b/>
          <w:bCs/>
          <w:sz w:val="28"/>
          <w:rtl/>
          <w:lang w:bidi="ar-IQ"/>
        </w:rPr>
        <w:t>‌</w:t>
      </w:r>
      <w:r>
        <w:rPr>
          <w:rFonts w:ascii="Symbol" w:hAnsi="Symbol" w:cs="IRLotus" w:hint="cs"/>
          <w:b/>
          <w:bCs/>
          <w:sz w:val="28"/>
          <w:rtl/>
          <w:lang w:bidi="ar-IQ"/>
        </w:rPr>
        <w:t>شود .</w:t>
      </w:r>
    </w:p>
    <w:p w14:paraId="05D387FD" w14:textId="0D026137" w:rsidR="00E37CCB" w:rsidRDefault="00E37CCB" w:rsidP="00E37CCB">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پس در این مسائل بحثی نیست بحث سر این است که در قسم اول </w:t>
      </w:r>
      <w:r w:rsidR="00CA57B1">
        <w:rPr>
          <w:rFonts w:ascii="Symbol" w:hAnsi="Symbol" w:cs="IRLotus" w:hint="cs"/>
          <w:b/>
          <w:bCs/>
          <w:sz w:val="28"/>
          <w:rtl/>
          <w:lang w:bidi="ar-IQ"/>
        </w:rPr>
        <w:t>که هنوز مجتهد نیست لکن مشغول است دارد زحمت می</w:t>
      </w:r>
      <w:r w:rsidR="00CA57B1">
        <w:rPr>
          <w:rFonts w:ascii="Symbol" w:hAnsi="Symbol" w:cs="IRLotus" w:hint="eastAsia"/>
          <w:b/>
          <w:bCs/>
          <w:sz w:val="28"/>
          <w:rtl/>
          <w:lang w:bidi="ar-IQ"/>
        </w:rPr>
        <w:t>‌</w:t>
      </w:r>
      <w:r w:rsidR="00CA57B1">
        <w:rPr>
          <w:rFonts w:ascii="Symbol" w:hAnsi="Symbol" w:cs="IRLotus" w:hint="cs"/>
          <w:b/>
          <w:bCs/>
          <w:sz w:val="28"/>
          <w:rtl/>
          <w:lang w:bidi="ar-IQ"/>
        </w:rPr>
        <w:t>کشد ما می</w:t>
      </w:r>
      <w:r w:rsidR="00CA57B1">
        <w:rPr>
          <w:rFonts w:ascii="Symbol" w:hAnsi="Symbol" w:cs="IRLotus" w:hint="eastAsia"/>
          <w:b/>
          <w:bCs/>
          <w:sz w:val="28"/>
          <w:rtl/>
          <w:lang w:bidi="ar-IQ"/>
        </w:rPr>
        <w:t>‌</w:t>
      </w:r>
      <w:r w:rsidR="00CA57B1">
        <w:rPr>
          <w:rFonts w:ascii="Symbol" w:hAnsi="Symbol" w:cs="IRLotus" w:hint="cs"/>
          <w:b/>
          <w:bCs/>
          <w:sz w:val="28"/>
          <w:rtl/>
          <w:lang w:bidi="ar-IQ"/>
        </w:rPr>
        <w:t>گوییم می</w:t>
      </w:r>
      <w:r w:rsidR="00CA57B1">
        <w:rPr>
          <w:rFonts w:ascii="Symbol" w:hAnsi="Symbol" w:cs="IRLotus" w:hint="eastAsia"/>
          <w:b/>
          <w:bCs/>
          <w:sz w:val="28"/>
          <w:rtl/>
          <w:lang w:bidi="ar-IQ"/>
        </w:rPr>
        <w:t>‌</w:t>
      </w:r>
      <w:r w:rsidR="00CA57B1">
        <w:rPr>
          <w:rFonts w:ascii="Symbol" w:hAnsi="Symbol" w:cs="IRLotus" w:hint="cs"/>
          <w:b/>
          <w:bCs/>
          <w:sz w:val="28"/>
          <w:rtl/>
          <w:lang w:bidi="ar-IQ"/>
        </w:rPr>
        <w:t>بینیم مجتهد است یعنی نسبت را به او می</w:t>
      </w:r>
      <w:r w:rsidR="00CA57B1">
        <w:rPr>
          <w:rFonts w:ascii="Symbol" w:hAnsi="Symbol" w:cs="IRLotus" w:hint="eastAsia"/>
          <w:b/>
          <w:bCs/>
          <w:sz w:val="28"/>
          <w:rtl/>
          <w:lang w:bidi="ar-IQ"/>
        </w:rPr>
        <w:t>‌</w:t>
      </w:r>
      <w:r w:rsidR="00CA57B1">
        <w:rPr>
          <w:rFonts w:ascii="Symbol" w:hAnsi="Symbol" w:cs="IRLotus" w:hint="cs"/>
          <w:b/>
          <w:bCs/>
          <w:sz w:val="28"/>
          <w:rtl/>
          <w:lang w:bidi="ar-IQ"/>
        </w:rPr>
        <w:t>دهیم هنوز پیدا نشده تلبس نشده آیا این استعمال می</w:t>
      </w:r>
      <w:r w:rsidR="00CA57B1">
        <w:rPr>
          <w:rFonts w:ascii="Symbol" w:hAnsi="Symbol" w:cs="IRLotus" w:hint="eastAsia"/>
          <w:b/>
          <w:bCs/>
          <w:sz w:val="28"/>
          <w:rtl/>
          <w:lang w:bidi="ar-IQ"/>
        </w:rPr>
        <w:t>‌</w:t>
      </w:r>
      <w:r w:rsidR="00CA57B1">
        <w:rPr>
          <w:rFonts w:ascii="Symbol" w:hAnsi="Symbol" w:cs="IRLotus" w:hint="cs"/>
          <w:b/>
          <w:bCs/>
          <w:sz w:val="28"/>
          <w:rtl/>
          <w:lang w:bidi="ar-IQ"/>
        </w:rPr>
        <w:t xml:space="preserve">شود کرد بله اشکال ندارد اما این استعمال توجیهش چیست در لفظ مجتهد توسعه دادیم ؟ </w:t>
      </w:r>
    </w:p>
    <w:p w14:paraId="676DB3FB" w14:textId="5E73ADFD"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lastRenderedPageBreak/>
        <w:t>اینجا اسمش را گذاشتند مجاز ، در معنای مجتهد ابداع کردیم توسعه دادیم کسی را که در راه مقدمات اجتهاد است به او می</w:t>
      </w:r>
      <w:r>
        <w:rPr>
          <w:rFonts w:ascii="Symbol" w:hAnsi="Symbol" w:cs="IRLotus" w:hint="eastAsia"/>
          <w:b/>
          <w:bCs/>
          <w:sz w:val="28"/>
          <w:rtl/>
          <w:lang w:bidi="ar-IQ"/>
        </w:rPr>
        <w:t>‌</w:t>
      </w:r>
      <w:r>
        <w:rPr>
          <w:rFonts w:ascii="Symbol" w:hAnsi="Symbol" w:cs="IRLotus" w:hint="cs"/>
          <w:b/>
          <w:bCs/>
          <w:sz w:val="28"/>
          <w:rtl/>
          <w:lang w:bidi="ar-IQ"/>
        </w:rPr>
        <w:t>گوییم مجتهد. علی کل حال بحثی در این نیست که این به اصطلاح صدق حقیقی ندارد انما الکلام این که اسمش مجاز باشد مجاز هم قرینه می</w:t>
      </w:r>
      <w:r>
        <w:rPr>
          <w:rFonts w:ascii="Symbol" w:hAnsi="Symbol" w:cs="IRLotus" w:hint="eastAsia"/>
          <w:b/>
          <w:bCs/>
          <w:sz w:val="28"/>
          <w:rtl/>
          <w:lang w:bidi="ar-IQ"/>
        </w:rPr>
        <w:t>‌</w:t>
      </w:r>
      <w:r>
        <w:rPr>
          <w:rFonts w:ascii="Symbol" w:hAnsi="Symbol" w:cs="IRLotus" w:hint="cs"/>
          <w:b/>
          <w:bCs/>
          <w:sz w:val="28"/>
          <w:rtl/>
          <w:lang w:bidi="ar-IQ"/>
        </w:rPr>
        <w:t>خواهد مجاز هم نکته می</w:t>
      </w:r>
      <w:r>
        <w:rPr>
          <w:rFonts w:ascii="Symbol" w:hAnsi="Symbol" w:cs="IRLotus" w:hint="eastAsia"/>
          <w:b/>
          <w:bCs/>
          <w:sz w:val="28"/>
          <w:rtl/>
          <w:lang w:bidi="ar-IQ"/>
        </w:rPr>
        <w:t>‌</w:t>
      </w:r>
      <w:r>
        <w:rPr>
          <w:rFonts w:ascii="Symbol" w:hAnsi="Symbol" w:cs="IRLotus" w:hint="cs"/>
          <w:b/>
          <w:bCs/>
          <w:sz w:val="28"/>
          <w:rtl/>
          <w:lang w:bidi="ar-IQ"/>
        </w:rPr>
        <w:t>خواهد لکن آنها نکته</w:t>
      </w:r>
      <w:r>
        <w:rPr>
          <w:rFonts w:ascii="Symbol" w:hAnsi="Symbol" w:cs="IRLotus" w:hint="eastAsia"/>
          <w:b/>
          <w:bCs/>
          <w:sz w:val="28"/>
          <w:rtl/>
          <w:lang w:bidi="ar-IQ"/>
        </w:rPr>
        <w:t>‌</w:t>
      </w:r>
      <w:r>
        <w:rPr>
          <w:rFonts w:ascii="Symbol" w:hAnsi="Symbol" w:cs="IRLotus" w:hint="cs"/>
          <w:b/>
          <w:bCs/>
          <w:sz w:val="28"/>
          <w:rtl/>
          <w:lang w:bidi="ar-IQ"/>
        </w:rPr>
        <w:t>ها را لفظی می</w:t>
      </w:r>
      <w:r>
        <w:rPr>
          <w:rFonts w:ascii="Symbol" w:hAnsi="Symbol" w:cs="IRLotus" w:hint="eastAsia"/>
          <w:b/>
          <w:bCs/>
          <w:sz w:val="28"/>
          <w:rtl/>
          <w:lang w:bidi="ar-IQ"/>
        </w:rPr>
        <w:t>‌</w:t>
      </w:r>
      <w:r>
        <w:rPr>
          <w:rFonts w:ascii="Symbol" w:hAnsi="Symbol" w:cs="IRLotus" w:hint="cs"/>
          <w:b/>
          <w:bCs/>
          <w:sz w:val="28"/>
          <w:rtl/>
          <w:lang w:bidi="ar-IQ"/>
        </w:rPr>
        <w:t>گوید رایت اسدا یرمی از کلمه</w:t>
      </w:r>
      <w:r>
        <w:rPr>
          <w:rFonts w:ascii="Symbol" w:hAnsi="Symbol" w:cs="IRLotus" w:hint="eastAsia"/>
          <w:b/>
          <w:bCs/>
          <w:sz w:val="28"/>
          <w:rtl/>
          <w:lang w:bidi="ar-IQ"/>
        </w:rPr>
        <w:t>‌</w:t>
      </w:r>
      <w:r>
        <w:rPr>
          <w:rFonts w:ascii="Symbol" w:hAnsi="Symbol" w:cs="IRLotus" w:hint="cs"/>
          <w:b/>
          <w:bCs/>
          <w:sz w:val="28"/>
          <w:rtl/>
          <w:lang w:bidi="ar-IQ"/>
        </w:rPr>
        <w:t>ی مثلا یرمی نکته</w:t>
      </w:r>
      <w:r>
        <w:rPr>
          <w:rFonts w:ascii="Symbol" w:hAnsi="Symbol" w:cs="IRLotus" w:hint="eastAsia"/>
          <w:b/>
          <w:bCs/>
          <w:sz w:val="28"/>
          <w:rtl/>
          <w:lang w:bidi="ar-IQ"/>
        </w:rPr>
        <w:t>‌</w:t>
      </w:r>
      <w:r>
        <w:rPr>
          <w:rFonts w:ascii="Symbol" w:hAnsi="Symbol" w:cs="IRLotus" w:hint="cs"/>
          <w:b/>
          <w:bCs/>
          <w:sz w:val="28"/>
          <w:rtl/>
          <w:lang w:bidi="ar-IQ"/>
        </w:rPr>
        <w:t>ی لفظی می</w:t>
      </w:r>
      <w:r>
        <w:rPr>
          <w:rFonts w:ascii="Symbol" w:hAnsi="Symbol" w:cs="IRLotus" w:hint="eastAsia"/>
          <w:b/>
          <w:bCs/>
          <w:sz w:val="28"/>
          <w:rtl/>
          <w:lang w:bidi="ar-IQ"/>
        </w:rPr>
        <w:t>‌</w:t>
      </w:r>
      <w:r>
        <w:rPr>
          <w:rFonts w:ascii="Symbol" w:hAnsi="Symbol" w:cs="IRLotus" w:hint="cs"/>
          <w:b/>
          <w:bCs/>
          <w:sz w:val="28"/>
          <w:rtl/>
          <w:lang w:bidi="ar-IQ"/>
        </w:rPr>
        <w:t>گیرند این می</w:t>
      </w:r>
      <w:r>
        <w:rPr>
          <w:rFonts w:ascii="Symbol" w:hAnsi="Symbol" w:cs="IRLotus" w:hint="eastAsia"/>
          <w:b/>
          <w:bCs/>
          <w:sz w:val="28"/>
          <w:rtl/>
          <w:lang w:bidi="ar-IQ"/>
        </w:rPr>
        <w:t>‌</w:t>
      </w:r>
      <w:r>
        <w:rPr>
          <w:rFonts w:ascii="Symbol" w:hAnsi="Symbol" w:cs="IRLotus" w:hint="cs"/>
          <w:b/>
          <w:bCs/>
          <w:sz w:val="28"/>
          <w:rtl/>
          <w:lang w:bidi="ar-IQ"/>
        </w:rPr>
        <w:t>گوید نه آقا نکته ، نکته</w:t>
      </w:r>
      <w:r>
        <w:rPr>
          <w:rFonts w:ascii="Symbol" w:hAnsi="Symbol" w:cs="IRLotus" w:hint="eastAsia"/>
          <w:b/>
          <w:bCs/>
          <w:sz w:val="28"/>
          <w:rtl/>
          <w:lang w:bidi="ar-IQ"/>
        </w:rPr>
        <w:t>‌</w:t>
      </w:r>
      <w:r>
        <w:rPr>
          <w:rFonts w:ascii="Symbol" w:hAnsi="Symbol" w:cs="IRLotus" w:hint="cs"/>
          <w:b/>
          <w:bCs/>
          <w:sz w:val="28"/>
          <w:rtl/>
          <w:lang w:bidi="ar-IQ"/>
        </w:rPr>
        <w:t xml:space="preserve">ی لفظی نیست . </w:t>
      </w:r>
    </w:p>
    <w:p w14:paraId="27A268BA" w14:textId="445DEA52"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پس بنابراین اگر مجاز قائل شدیم این الان مراد آن آقا از انطباق این است الان می</w:t>
      </w:r>
      <w:r>
        <w:rPr>
          <w:rFonts w:ascii="Symbol" w:hAnsi="Symbol" w:cs="IRLotus" w:hint="eastAsia"/>
          <w:b/>
          <w:bCs/>
          <w:sz w:val="28"/>
          <w:rtl/>
          <w:lang w:bidi="ar-IQ"/>
        </w:rPr>
        <w:t>‌</w:t>
      </w:r>
      <w:r>
        <w:rPr>
          <w:rFonts w:ascii="Symbol" w:hAnsi="Symbol" w:cs="IRLotus" w:hint="cs"/>
          <w:b/>
          <w:bCs/>
          <w:sz w:val="28"/>
          <w:rtl/>
          <w:lang w:bidi="ar-IQ"/>
        </w:rPr>
        <w:t>شود به او گفت مجتهد لکن مجازا آن می</w:t>
      </w:r>
      <w:r>
        <w:rPr>
          <w:rFonts w:ascii="Symbol" w:hAnsi="Symbol" w:cs="IRLotus" w:hint="eastAsia"/>
          <w:b/>
          <w:bCs/>
          <w:sz w:val="28"/>
          <w:rtl/>
          <w:lang w:bidi="ar-IQ"/>
        </w:rPr>
        <w:t>‌</w:t>
      </w:r>
      <w:r>
        <w:rPr>
          <w:rFonts w:ascii="Symbol" w:hAnsi="Symbol" w:cs="IRLotus" w:hint="cs"/>
          <w:b/>
          <w:bCs/>
          <w:sz w:val="28"/>
          <w:rtl/>
          <w:lang w:bidi="ar-IQ"/>
        </w:rPr>
        <w:t>گوید نه می</w:t>
      </w:r>
      <w:r>
        <w:rPr>
          <w:rFonts w:ascii="Symbol" w:hAnsi="Symbol" w:cs="IRLotus" w:hint="eastAsia"/>
          <w:b/>
          <w:bCs/>
          <w:sz w:val="28"/>
          <w:rtl/>
          <w:lang w:bidi="ar-IQ"/>
        </w:rPr>
        <w:t>‌</w:t>
      </w:r>
      <w:r>
        <w:rPr>
          <w:rFonts w:ascii="Symbol" w:hAnsi="Symbol" w:cs="IRLotus" w:hint="cs"/>
          <w:b/>
          <w:bCs/>
          <w:sz w:val="28"/>
          <w:rtl/>
          <w:lang w:bidi="ar-IQ"/>
        </w:rPr>
        <w:t xml:space="preserve">شود به او گفت مجتهد ادعائا تنزیلا، </w:t>
      </w:r>
    </w:p>
    <w:p w14:paraId="453FC275" w14:textId="75BE7FD7"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یکی از حضار : در مورد اول چه فرمودید یک چیز جدیدی نفرمودید همان چیزی که قبلا همه گفتند این همه بحث نمی</w:t>
      </w:r>
      <w:r>
        <w:rPr>
          <w:rFonts w:ascii="Symbol" w:hAnsi="Symbol" w:cs="IRLotus" w:hint="eastAsia"/>
          <w:b/>
          <w:bCs/>
          <w:sz w:val="28"/>
          <w:rtl/>
          <w:lang w:bidi="ar-IQ"/>
        </w:rPr>
        <w:t>‌</w:t>
      </w:r>
      <w:r>
        <w:rPr>
          <w:rFonts w:ascii="Symbol" w:hAnsi="Symbol" w:cs="IRLotus" w:hint="cs"/>
          <w:b/>
          <w:bCs/>
          <w:sz w:val="28"/>
          <w:rtl/>
          <w:lang w:bidi="ar-IQ"/>
        </w:rPr>
        <w:t xml:space="preserve">خواست که ، این که الان منقضی شده است . </w:t>
      </w:r>
    </w:p>
    <w:p w14:paraId="05DA9217" w14:textId="0520B672"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نه آن سوم بود .</w:t>
      </w:r>
    </w:p>
    <w:p w14:paraId="586CE29C" w14:textId="7D33ABDB"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یکی از حضار : حالا شما بحثتان در مورد کسی است که نیامده </w:t>
      </w:r>
    </w:p>
    <w:p w14:paraId="4FB399DD" w14:textId="7BF2F411"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اصلا نیامده قطعا صدق نمی</w:t>
      </w:r>
      <w:r>
        <w:rPr>
          <w:rFonts w:ascii="Symbol" w:hAnsi="Symbol" w:cs="IRLotus" w:hint="eastAsia"/>
          <w:b/>
          <w:bCs/>
          <w:sz w:val="28"/>
          <w:rtl/>
          <w:lang w:bidi="ar-IQ"/>
        </w:rPr>
        <w:t>‌</w:t>
      </w:r>
      <w:r>
        <w:rPr>
          <w:rFonts w:ascii="Symbol" w:hAnsi="Symbol" w:cs="IRLotus" w:hint="cs"/>
          <w:b/>
          <w:bCs/>
          <w:sz w:val="28"/>
          <w:rtl/>
          <w:lang w:bidi="ar-IQ"/>
        </w:rPr>
        <w:t xml:space="preserve">کند </w:t>
      </w:r>
    </w:p>
    <w:p w14:paraId="78218592" w14:textId="1F27A6BC"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یکی از حضار : حالا کسی که منقضی شده است </w:t>
      </w:r>
    </w:p>
    <w:p w14:paraId="206DCF5D" w14:textId="237F1018"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آن سومی هم همینطور .</w:t>
      </w:r>
    </w:p>
    <w:p w14:paraId="3DBEFEA8" w14:textId="77777777"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پس در اینجا خوب دقت کنید شما بگویید مجاز یا انطباق فرقی نمی</w:t>
      </w:r>
      <w:r>
        <w:rPr>
          <w:rFonts w:ascii="Symbol" w:hAnsi="Symbol" w:cs="IRLotus" w:hint="eastAsia"/>
          <w:b/>
          <w:bCs/>
          <w:sz w:val="28"/>
          <w:rtl/>
          <w:lang w:bidi="ar-IQ"/>
        </w:rPr>
        <w:t>‌</w:t>
      </w:r>
      <w:r>
        <w:rPr>
          <w:rFonts w:ascii="Symbol" w:hAnsi="Symbol" w:cs="IRLotus" w:hint="cs"/>
          <w:b/>
          <w:bCs/>
          <w:sz w:val="28"/>
          <w:rtl/>
          <w:lang w:bidi="ar-IQ"/>
        </w:rPr>
        <w:t>کند، اصل بحث در وضع است ، اصل بحث در آن جایی که الان حقیقتا هم مجتهد است به او می</w:t>
      </w:r>
      <w:r>
        <w:rPr>
          <w:rFonts w:ascii="Symbol" w:hAnsi="Symbol" w:cs="IRLotus" w:hint="eastAsia"/>
          <w:b/>
          <w:bCs/>
          <w:sz w:val="28"/>
          <w:rtl/>
          <w:lang w:bidi="ar-IQ"/>
        </w:rPr>
        <w:t>‌</w:t>
      </w:r>
      <w:r>
        <w:rPr>
          <w:rFonts w:ascii="Symbol" w:hAnsi="Symbol" w:cs="IRLotus" w:hint="cs"/>
          <w:b/>
          <w:bCs/>
          <w:sz w:val="28"/>
          <w:rtl/>
          <w:lang w:bidi="ar-IQ"/>
        </w:rPr>
        <w:t>گویند مجتهد ببینید می</w:t>
      </w:r>
      <w:r>
        <w:rPr>
          <w:rFonts w:ascii="Symbol" w:hAnsi="Symbol" w:cs="IRLotus" w:hint="eastAsia"/>
          <w:b/>
          <w:bCs/>
          <w:sz w:val="28"/>
          <w:rtl/>
          <w:lang w:bidi="ar-IQ"/>
        </w:rPr>
        <w:t>‌</w:t>
      </w:r>
      <w:r>
        <w:rPr>
          <w:rFonts w:ascii="Symbol" w:hAnsi="Symbol" w:cs="IRLotus" w:hint="cs"/>
          <w:b/>
          <w:bCs/>
          <w:sz w:val="28"/>
          <w:rtl/>
          <w:lang w:bidi="ar-IQ"/>
        </w:rPr>
        <w:t>گوییم حقیقت او می</w:t>
      </w:r>
      <w:r>
        <w:rPr>
          <w:rFonts w:ascii="Symbol" w:hAnsi="Symbol" w:cs="IRLotus" w:hint="eastAsia"/>
          <w:b/>
          <w:bCs/>
          <w:sz w:val="28"/>
          <w:rtl/>
          <w:lang w:bidi="ar-IQ"/>
        </w:rPr>
        <w:t>‌</w:t>
      </w:r>
      <w:r>
        <w:rPr>
          <w:rFonts w:ascii="Symbol" w:hAnsi="Symbol" w:cs="IRLotus" w:hint="cs"/>
          <w:b/>
          <w:bCs/>
          <w:sz w:val="28"/>
          <w:rtl/>
          <w:lang w:bidi="ar-IQ"/>
        </w:rPr>
        <w:t>گوید انطباق می</w:t>
      </w:r>
      <w:r>
        <w:rPr>
          <w:rFonts w:ascii="Symbol" w:hAnsi="Symbol" w:cs="IRLotus" w:hint="eastAsia"/>
          <w:b/>
          <w:bCs/>
          <w:sz w:val="28"/>
          <w:rtl/>
          <w:lang w:bidi="ar-IQ"/>
        </w:rPr>
        <w:t>‌</w:t>
      </w:r>
      <w:r>
        <w:rPr>
          <w:rFonts w:ascii="Symbol" w:hAnsi="Symbol" w:cs="IRLotus" w:hint="cs"/>
          <w:b/>
          <w:bCs/>
          <w:sz w:val="28"/>
          <w:rtl/>
          <w:lang w:bidi="ar-IQ"/>
        </w:rPr>
        <w:t xml:space="preserve">کند ، آن انطباق را یعنی نکته را بعد از وضع دیده است . انطباق از باب انطباق عنوان مجتهد بر او . </w:t>
      </w:r>
    </w:p>
    <w:p w14:paraId="7940174E" w14:textId="2F9D5363"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در جایی که هنوز مجتهد نشده است لکن قرائن وجود دارد یا زحمت می</w:t>
      </w:r>
      <w:r>
        <w:rPr>
          <w:rFonts w:ascii="Symbol" w:hAnsi="Symbol" w:cs="IRLotus" w:hint="eastAsia"/>
          <w:b/>
          <w:bCs/>
          <w:sz w:val="28"/>
          <w:rtl/>
          <w:lang w:bidi="ar-IQ"/>
        </w:rPr>
        <w:t>‌</w:t>
      </w:r>
      <w:r>
        <w:rPr>
          <w:rFonts w:ascii="Symbol" w:hAnsi="Symbol" w:cs="IRLotus" w:hint="cs"/>
          <w:b/>
          <w:bCs/>
          <w:sz w:val="28"/>
          <w:rtl/>
          <w:lang w:bidi="ar-IQ"/>
        </w:rPr>
        <w:t>کشد یا آمادگی</w:t>
      </w:r>
      <w:r>
        <w:rPr>
          <w:rFonts w:ascii="Symbol" w:hAnsi="Symbol" w:cs="IRLotus" w:hint="eastAsia"/>
          <w:b/>
          <w:bCs/>
          <w:sz w:val="28"/>
          <w:rtl/>
          <w:lang w:bidi="ar-IQ"/>
        </w:rPr>
        <w:t>‌</w:t>
      </w:r>
      <w:r>
        <w:rPr>
          <w:rFonts w:ascii="Symbol" w:hAnsi="Symbol" w:cs="IRLotus" w:hint="cs"/>
          <w:b/>
          <w:bCs/>
          <w:sz w:val="28"/>
          <w:rtl/>
          <w:lang w:bidi="ar-IQ"/>
        </w:rPr>
        <w:t>اش فراوان است در آنجا وقتی شما گفتید مجتهد خوب لم یتلبس بر اجتهاد یا فقط تصرف در لفظ است ، یعنی فی طریق الاجتهاد یا تصرف در انطباق به این معنا این را شما فرد مجتهد دیدید می</w:t>
      </w:r>
      <w:r>
        <w:rPr>
          <w:rFonts w:ascii="Symbol" w:hAnsi="Symbol" w:cs="IRLotus" w:hint="eastAsia"/>
          <w:b/>
          <w:bCs/>
          <w:sz w:val="28"/>
          <w:rtl/>
          <w:lang w:bidi="ar-IQ"/>
        </w:rPr>
        <w:t>‌</w:t>
      </w:r>
      <w:r>
        <w:rPr>
          <w:rFonts w:ascii="Symbol" w:hAnsi="Symbol" w:cs="IRLotus" w:hint="cs"/>
          <w:b/>
          <w:bCs/>
          <w:sz w:val="28"/>
          <w:rtl/>
          <w:lang w:bidi="ar-IQ"/>
        </w:rPr>
        <w:t xml:space="preserve">شود تصرف در انطباق </w:t>
      </w:r>
    </w:p>
    <w:p w14:paraId="01446516" w14:textId="547CD51B" w:rsidR="00CA57B1" w:rsidRDefault="00CA57B1" w:rsidP="00CA57B1">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یکی از حضار : در </w:t>
      </w:r>
      <w:r w:rsidR="00161616">
        <w:rPr>
          <w:rFonts w:ascii="Symbol" w:hAnsi="Symbol" w:cs="IRLotus" w:hint="cs"/>
          <w:b/>
          <w:bCs/>
          <w:sz w:val="28"/>
          <w:rtl/>
          <w:lang w:bidi="ar-IQ"/>
        </w:rPr>
        <w:t xml:space="preserve">قالب </w:t>
      </w:r>
      <w:r>
        <w:rPr>
          <w:rFonts w:ascii="Symbol" w:hAnsi="Symbol" w:cs="IRLotus" w:hint="cs"/>
          <w:b/>
          <w:bCs/>
          <w:sz w:val="28"/>
          <w:rtl/>
          <w:lang w:bidi="ar-IQ"/>
        </w:rPr>
        <w:t xml:space="preserve">قانونی فکر کنم تاثیری ندارد </w:t>
      </w:r>
      <w:r w:rsidR="00161616">
        <w:rPr>
          <w:rFonts w:ascii="Symbol" w:hAnsi="Symbol" w:cs="IRLotus" w:hint="cs"/>
          <w:b/>
          <w:bCs/>
          <w:sz w:val="28"/>
          <w:rtl/>
          <w:lang w:bidi="ar-IQ"/>
        </w:rPr>
        <w:t xml:space="preserve">چون مثلا فرض کنید روایتی داریم که المجتهد فلان حکم را بلد است . </w:t>
      </w:r>
    </w:p>
    <w:p w14:paraId="5EC1667F" w14:textId="170A9F47"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آخر این یک نکته</w:t>
      </w:r>
      <w:r>
        <w:rPr>
          <w:rFonts w:ascii="Symbol" w:hAnsi="Symbol" w:cs="IRLotus" w:hint="eastAsia"/>
          <w:b/>
          <w:bCs/>
          <w:sz w:val="28"/>
          <w:rtl/>
          <w:lang w:bidi="ar-IQ"/>
        </w:rPr>
        <w:t>‌</w:t>
      </w:r>
      <w:r>
        <w:rPr>
          <w:rFonts w:ascii="Symbol" w:hAnsi="Symbol" w:cs="IRLotus" w:hint="cs"/>
          <w:b/>
          <w:bCs/>
          <w:sz w:val="28"/>
          <w:rtl/>
          <w:lang w:bidi="ar-IQ"/>
        </w:rPr>
        <w:t>ی دیگری دارد الفاظ حتی در جوامد ظاهر در فعلیت هستند و ظاهر در حقیت و صراحت هستند کنایه و مجاز و اینها به کار نمی</w:t>
      </w:r>
      <w:r>
        <w:rPr>
          <w:rFonts w:ascii="Symbol" w:hAnsi="Symbol" w:cs="IRLotus" w:hint="eastAsia"/>
          <w:b/>
          <w:bCs/>
          <w:sz w:val="28"/>
          <w:rtl/>
          <w:lang w:bidi="ar-IQ"/>
        </w:rPr>
        <w:t>‌</w:t>
      </w:r>
      <w:r>
        <w:rPr>
          <w:rFonts w:ascii="Symbol" w:hAnsi="Symbol" w:cs="IRLotus" w:hint="cs"/>
          <w:b/>
          <w:bCs/>
          <w:sz w:val="28"/>
          <w:rtl/>
          <w:lang w:bidi="ar-IQ"/>
        </w:rPr>
        <w:t>برند ، آن بحثی که به لحاظ شما قانونی می</w:t>
      </w:r>
      <w:r>
        <w:rPr>
          <w:rFonts w:ascii="Symbol" w:hAnsi="Symbol" w:cs="IRLotus" w:hint="eastAsia"/>
          <w:b/>
          <w:bCs/>
          <w:sz w:val="28"/>
          <w:rtl/>
          <w:lang w:bidi="ar-IQ"/>
        </w:rPr>
        <w:t>‌</w:t>
      </w:r>
      <w:r>
        <w:rPr>
          <w:rFonts w:ascii="Symbol" w:hAnsi="Symbol" w:cs="IRLotus" w:hint="cs"/>
          <w:b/>
          <w:bCs/>
          <w:sz w:val="28"/>
          <w:rtl/>
          <w:lang w:bidi="ar-IQ"/>
        </w:rPr>
        <w:t xml:space="preserve">گویید بحث سر این است . </w:t>
      </w:r>
    </w:p>
    <w:p w14:paraId="7C77353B" w14:textId="23E510BB"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lastRenderedPageBreak/>
        <w:t xml:space="preserve">پس بنابراین در آنجایی که انقضی عنه المبداء اگر گفتیم وضع شده برای ذاتی که تلبس این جا حقیقتا مجتهد است حقیقتا مجتهد یعنی انطباق دارد اگر گفتیم وضع شده برای کسی بالفعل در حال به لحاظ حال تلبس اینجا مجاز است اینجا حقیقت نیست ، انما الکلام مجاز یعنی تصرف در کلمه است یا مجاز یعنی آن را شما ابداع کردید مجتهد دیدید ، ولو الان مجتهد نیست انقضی عنه المبداء </w:t>
      </w:r>
    </w:p>
    <w:p w14:paraId="42B933C7" w14:textId="14F53463"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پس بنابراین این بحث که بگوییم آیا این بحث غلط است نه این بحث مشکل ندارد این هم مشکل ندارد تصورشان از مجاز فرق کرده است. </w:t>
      </w:r>
    </w:p>
    <w:p w14:paraId="51F11EA3" w14:textId="47FB4934"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t>یکی از حضار : اصولیین باید اینجور می</w:t>
      </w:r>
      <w:r>
        <w:rPr>
          <w:rFonts w:ascii="Symbol" w:hAnsi="Symbol" w:cs="IRLotus" w:hint="eastAsia"/>
          <w:b/>
          <w:bCs/>
          <w:sz w:val="28"/>
          <w:rtl/>
          <w:lang w:bidi="ar-IQ"/>
        </w:rPr>
        <w:t>‌</w:t>
      </w:r>
      <w:r>
        <w:rPr>
          <w:rFonts w:ascii="Symbol" w:hAnsi="Symbol" w:cs="IRLotus" w:hint="cs"/>
          <w:b/>
          <w:bCs/>
          <w:sz w:val="28"/>
          <w:rtl/>
          <w:lang w:bidi="ar-IQ"/>
        </w:rPr>
        <w:t>نوشتند این بحث از این جا متلبس است دست ما نیست بروید رجوع کنید به اهل لغت کاری به ما ندارد تمام برویم بحث بعدی .</w:t>
      </w:r>
    </w:p>
    <w:p w14:paraId="7FDEB75F" w14:textId="1147913D"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آیت الله مددی : نه دیگر ببینید شما </w:t>
      </w:r>
    </w:p>
    <w:p w14:paraId="47CBC0E9" w14:textId="61CB9E32"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t>یکی از حضار : این را باید می</w:t>
      </w:r>
      <w:r>
        <w:rPr>
          <w:rFonts w:ascii="Symbol" w:hAnsi="Symbol" w:cs="IRLotus" w:hint="eastAsia"/>
          <w:b/>
          <w:bCs/>
          <w:sz w:val="28"/>
          <w:rtl/>
          <w:lang w:bidi="ar-IQ"/>
        </w:rPr>
        <w:t>‌</w:t>
      </w:r>
      <w:r>
        <w:rPr>
          <w:rFonts w:ascii="Symbol" w:hAnsi="Symbol" w:cs="IRLotus" w:hint="cs"/>
          <w:b/>
          <w:bCs/>
          <w:sz w:val="28"/>
          <w:rtl/>
          <w:lang w:bidi="ar-IQ"/>
        </w:rPr>
        <w:t xml:space="preserve">نوشتند این همه بحث آخرش برسیم به اینکه آقا ما کار نداریم این واضح است چه گفته ما هم که واضح است عقب و جلو </w:t>
      </w:r>
    </w:p>
    <w:p w14:paraId="78085B5F" w14:textId="3F74198F" w:rsidR="00161616" w:rsidRDefault="00161616" w:rsidP="00161616">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آیت الله مددی : هیآت وضع است دیگر خوب ، شما هم چنان که برای </w:t>
      </w:r>
      <w:r w:rsidR="0087247F">
        <w:rPr>
          <w:rFonts w:ascii="Symbol" w:hAnsi="Symbol" w:cs="IRLotus" w:hint="cs"/>
          <w:b/>
          <w:bCs/>
          <w:sz w:val="28"/>
          <w:rtl/>
          <w:lang w:bidi="ar-IQ"/>
        </w:rPr>
        <w:t xml:space="preserve">لفظ </w:t>
      </w:r>
      <w:r>
        <w:rPr>
          <w:rFonts w:ascii="Symbol" w:hAnsi="Symbol" w:cs="IRLotus" w:hint="cs"/>
          <w:b/>
          <w:bCs/>
          <w:sz w:val="28"/>
          <w:rtl/>
          <w:lang w:bidi="ar-IQ"/>
        </w:rPr>
        <w:t>ما</w:t>
      </w:r>
      <w:r w:rsidR="0087247F">
        <w:rPr>
          <w:rFonts w:ascii="Symbol" w:hAnsi="Symbol" w:cs="IRLotus" w:hint="cs"/>
          <w:b/>
          <w:bCs/>
          <w:sz w:val="28"/>
          <w:rtl/>
          <w:lang w:bidi="ar-IQ"/>
        </w:rPr>
        <w:t>ء</w:t>
      </w:r>
      <w:r>
        <w:rPr>
          <w:rFonts w:ascii="Symbol" w:hAnsi="Symbol" w:cs="IRLotus" w:hint="cs"/>
          <w:b/>
          <w:bCs/>
          <w:sz w:val="28"/>
          <w:rtl/>
          <w:lang w:bidi="ar-IQ"/>
        </w:rPr>
        <w:t xml:space="preserve"> به واضع مراجعه می</w:t>
      </w:r>
      <w:r>
        <w:rPr>
          <w:rFonts w:ascii="Symbol" w:hAnsi="Symbol" w:cs="IRLotus" w:hint="eastAsia"/>
          <w:b/>
          <w:bCs/>
          <w:sz w:val="28"/>
          <w:rtl/>
          <w:lang w:bidi="ar-IQ"/>
        </w:rPr>
        <w:t>‌</w:t>
      </w:r>
      <w:r>
        <w:rPr>
          <w:rFonts w:ascii="Symbol" w:hAnsi="Symbol" w:cs="IRLotus" w:hint="cs"/>
          <w:b/>
          <w:bCs/>
          <w:sz w:val="28"/>
          <w:rtl/>
          <w:lang w:bidi="ar-IQ"/>
        </w:rPr>
        <w:t xml:space="preserve">کنید </w:t>
      </w:r>
      <w:r w:rsidR="0087247F">
        <w:rPr>
          <w:rFonts w:ascii="Symbol" w:hAnsi="Symbol" w:cs="IRLotus" w:hint="cs"/>
          <w:b/>
          <w:bCs/>
          <w:sz w:val="28"/>
          <w:rtl/>
          <w:lang w:bidi="ar-IQ"/>
        </w:rPr>
        <w:t>فقه هم همینطور است، برای جوامد مگر به لغت مراجعه نمی</w:t>
      </w:r>
      <w:r w:rsidR="0087247F">
        <w:rPr>
          <w:rFonts w:ascii="Symbol" w:hAnsi="Symbol" w:cs="IRLotus" w:hint="eastAsia"/>
          <w:b/>
          <w:bCs/>
          <w:sz w:val="28"/>
          <w:rtl/>
          <w:lang w:bidi="ar-IQ"/>
        </w:rPr>
        <w:t>‌</w:t>
      </w:r>
      <w:r w:rsidR="0087247F">
        <w:rPr>
          <w:rFonts w:ascii="Symbol" w:hAnsi="Symbol" w:cs="IRLotus" w:hint="cs"/>
          <w:b/>
          <w:bCs/>
          <w:sz w:val="28"/>
          <w:rtl/>
          <w:lang w:bidi="ar-IQ"/>
        </w:rPr>
        <w:t xml:space="preserve">کنید خوب برای مشتق هم همینطور . </w:t>
      </w:r>
    </w:p>
    <w:p w14:paraId="3C7226CE" w14:textId="071E28C3" w:rsidR="0087247F" w:rsidRDefault="0087247F" w:rsidP="0087247F">
      <w:pPr>
        <w:bidi/>
        <w:spacing w:line="360" w:lineRule="auto"/>
        <w:ind w:firstLine="284"/>
        <w:rPr>
          <w:rFonts w:ascii="Symbol" w:hAnsi="Symbol" w:cs="IRLotus"/>
          <w:b/>
          <w:bCs/>
          <w:sz w:val="28"/>
          <w:rtl/>
          <w:lang w:bidi="ar-IQ"/>
        </w:rPr>
      </w:pPr>
      <w:r>
        <w:rPr>
          <w:rFonts w:ascii="Symbol" w:hAnsi="Symbol" w:cs="IRLotus" w:hint="cs"/>
          <w:b/>
          <w:bCs/>
          <w:sz w:val="28"/>
          <w:rtl/>
          <w:lang w:bidi="ar-IQ"/>
        </w:rPr>
        <w:t>یکی از حضار : یک کسی که زبانش فارسی است رفت نجف عربی درس خوانده بعد اینجا بحث کند بعد آخرش به این برسد که زبان عرب چه می</w:t>
      </w:r>
      <w:r>
        <w:rPr>
          <w:rFonts w:ascii="Symbol" w:hAnsi="Symbol" w:cs="IRLotus" w:hint="eastAsia"/>
          <w:b/>
          <w:bCs/>
          <w:sz w:val="28"/>
          <w:rtl/>
          <w:lang w:bidi="ar-IQ"/>
        </w:rPr>
        <w:t>‌</w:t>
      </w:r>
      <w:r>
        <w:rPr>
          <w:rFonts w:ascii="Symbol" w:hAnsi="Symbol" w:cs="IRLotus" w:hint="cs"/>
          <w:b/>
          <w:bCs/>
          <w:sz w:val="28"/>
          <w:rtl/>
          <w:lang w:bidi="ar-IQ"/>
        </w:rPr>
        <w:t>گوید ، نمی</w:t>
      </w:r>
      <w:r>
        <w:rPr>
          <w:rFonts w:ascii="Symbol" w:hAnsi="Symbol" w:cs="IRLotus" w:hint="eastAsia"/>
          <w:b/>
          <w:bCs/>
          <w:sz w:val="28"/>
          <w:rtl/>
          <w:lang w:bidi="ar-IQ"/>
        </w:rPr>
        <w:t>‌</w:t>
      </w:r>
      <w:r>
        <w:rPr>
          <w:rFonts w:ascii="Symbol" w:hAnsi="Symbol" w:cs="IRLotus" w:hint="cs"/>
          <w:b/>
          <w:bCs/>
          <w:sz w:val="28"/>
          <w:rtl/>
          <w:lang w:bidi="ar-IQ"/>
        </w:rPr>
        <w:t xml:space="preserve">شود این طوری الان وزیر سابق در فارسی همین الان وزیر سابق است ، </w:t>
      </w:r>
    </w:p>
    <w:p w14:paraId="1F90DC54" w14:textId="37F296B0" w:rsidR="00837A33" w:rsidRDefault="00837A33" w:rsidP="00837A33">
      <w:pPr>
        <w:bidi/>
        <w:spacing w:line="360" w:lineRule="auto"/>
        <w:ind w:firstLine="284"/>
        <w:rPr>
          <w:rFonts w:ascii="Symbol" w:hAnsi="Symbol" w:cs="IRLotus"/>
          <w:b/>
          <w:bCs/>
          <w:sz w:val="28"/>
          <w:rtl/>
          <w:lang w:bidi="ar-IQ"/>
        </w:rPr>
      </w:pPr>
      <w:r>
        <w:rPr>
          <w:rFonts w:ascii="Symbol" w:hAnsi="Symbol" w:cs="IRLotus" w:hint="cs"/>
          <w:b/>
          <w:bCs/>
          <w:sz w:val="28"/>
          <w:rtl/>
          <w:lang w:bidi="ar-IQ"/>
        </w:rPr>
        <w:t>یکی از حضار : بالاخره وقتمان را باید سپری کنیم آقا نمی</w:t>
      </w:r>
      <w:r>
        <w:rPr>
          <w:rFonts w:ascii="Symbol" w:hAnsi="Symbol" w:cs="IRLotus" w:hint="eastAsia"/>
          <w:b/>
          <w:bCs/>
          <w:sz w:val="28"/>
          <w:rtl/>
          <w:lang w:bidi="ar-IQ"/>
        </w:rPr>
        <w:t>‌</w:t>
      </w:r>
      <w:r>
        <w:rPr>
          <w:rFonts w:ascii="Symbol" w:hAnsi="Symbol" w:cs="IRLotus" w:hint="cs"/>
          <w:b/>
          <w:bCs/>
          <w:sz w:val="28"/>
          <w:rtl/>
          <w:lang w:bidi="ar-IQ"/>
        </w:rPr>
        <w:t xml:space="preserve">شود اینطوری . </w:t>
      </w:r>
    </w:p>
    <w:p w14:paraId="2191901C" w14:textId="7F4BC41D" w:rsidR="00875AC9" w:rsidRDefault="00837A33" w:rsidP="00875AC9">
      <w:pPr>
        <w:bidi/>
        <w:spacing w:line="360" w:lineRule="auto"/>
        <w:ind w:firstLine="284"/>
        <w:rPr>
          <w:rFonts w:ascii="Symbol" w:hAnsi="Symbol" w:cs="IRLotus"/>
          <w:b/>
          <w:bCs/>
          <w:sz w:val="28"/>
          <w:rtl/>
          <w:lang w:bidi="ar-IQ"/>
        </w:rPr>
      </w:pPr>
      <w:r>
        <w:rPr>
          <w:rFonts w:ascii="Symbol" w:hAnsi="Symbol" w:cs="IRLotus" w:hint="cs"/>
          <w:b/>
          <w:bCs/>
          <w:sz w:val="28"/>
          <w:rtl/>
          <w:lang w:bidi="ar-IQ"/>
        </w:rPr>
        <w:t>آیت الله مددی : چون اینها چون مرحوم نائینی خیلی تند شد اجازه بدهید ، مرحوم نائینی تند شد به مرحوم آقای شیخ هادی و آخرش هم گفت خواندیم عبارتش را که این شخص خودش اسائه</w:t>
      </w:r>
      <w:r>
        <w:rPr>
          <w:rFonts w:ascii="Symbol" w:hAnsi="Symbol" w:cs="IRLotus" w:hint="eastAsia"/>
          <w:b/>
          <w:bCs/>
          <w:sz w:val="28"/>
          <w:rtl/>
          <w:lang w:bidi="ar-IQ"/>
        </w:rPr>
        <w:t>‌</w:t>
      </w:r>
      <w:r>
        <w:rPr>
          <w:rFonts w:ascii="Symbol" w:hAnsi="Symbol" w:cs="IRLotus" w:hint="cs"/>
          <w:b/>
          <w:bCs/>
          <w:sz w:val="28"/>
          <w:rtl/>
          <w:lang w:bidi="ar-IQ"/>
        </w:rPr>
        <w:t>ی ادب به بزرگان می</w:t>
      </w:r>
      <w:r>
        <w:rPr>
          <w:rFonts w:ascii="Symbol" w:hAnsi="Symbol" w:cs="IRLotus" w:hint="eastAsia"/>
          <w:b/>
          <w:bCs/>
          <w:sz w:val="28"/>
          <w:rtl/>
          <w:lang w:bidi="ar-IQ"/>
        </w:rPr>
        <w:t>‌</w:t>
      </w:r>
      <w:r>
        <w:rPr>
          <w:rFonts w:ascii="Symbol" w:hAnsi="Symbol" w:cs="IRLotus" w:hint="cs"/>
          <w:b/>
          <w:bCs/>
          <w:sz w:val="28"/>
          <w:rtl/>
          <w:lang w:bidi="ar-IQ"/>
        </w:rPr>
        <w:t>کند عرض کردم چون مرحوم آقای شیخ هادی اهانت می</w:t>
      </w:r>
      <w:r>
        <w:rPr>
          <w:rFonts w:ascii="Symbol" w:hAnsi="Symbol" w:cs="IRLotus" w:hint="eastAsia"/>
          <w:b/>
          <w:bCs/>
          <w:sz w:val="28"/>
          <w:rtl/>
          <w:lang w:bidi="ar-IQ"/>
        </w:rPr>
        <w:t>‌</w:t>
      </w:r>
      <w:r>
        <w:rPr>
          <w:rFonts w:ascii="Symbol" w:hAnsi="Symbol" w:cs="IRLotus" w:hint="cs"/>
          <w:b/>
          <w:bCs/>
          <w:sz w:val="28"/>
          <w:rtl/>
          <w:lang w:bidi="ar-IQ"/>
        </w:rPr>
        <w:t>کردند این مطلب ثابت است اجمالا ایشان می</w:t>
      </w:r>
      <w:r>
        <w:rPr>
          <w:rFonts w:ascii="Symbol" w:hAnsi="Symbol" w:cs="IRLotus" w:hint="eastAsia"/>
          <w:b/>
          <w:bCs/>
          <w:sz w:val="28"/>
          <w:rtl/>
          <w:lang w:bidi="ar-IQ"/>
        </w:rPr>
        <w:t>‌</w:t>
      </w:r>
      <w:r>
        <w:rPr>
          <w:rFonts w:ascii="Symbol" w:hAnsi="Symbol" w:cs="IRLotus" w:hint="cs"/>
          <w:b/>
          <w:bCs/>
          <w:sz w:val="28"/>
          <w:rtl/>
          <w:lang w:bidi="ar-IQ"/>
        </w:rPr>
        <w:t>گوید اگر شان ما بود ما هم به او اسائه</w:t>
      </w:r>
      <w:r>
        <w:rPr>
          <w:rFonts w:ascii="Symbol" w:hAnsi="Symbol" w:cs="IRLotus" w:hint="eastAsia"/>
          <w:b/>
          <w:bCs/>
          <w:sz w:val="28"/>
          <w:rtl/>
          <w:lang w:bidi="ar-IQ"/>
        </w:rPr>
        <w:t>‌</w:t>
      </w:r>
      <w:r>
        <w:rPr>
          <w:rFonts w:ascii="Symbol" w:hAnsi="Symbol" w:cs="IRLotus" w:hint="cs"/>
          <w:b/>
          <w:bCs/>
          <w:sz w:val="28"/>
          <w:rtl/>
          <w:lang w:bidi="ar-IQ"/>
        </w:rPr>
        <w:t>ی ادب می</w:t>
      </w:r>
      <w:r>
        <w:rPr>
          <w:rFonts w:ascii="Symbol" w:hAnsi="Symbol" w:cs="IRLotus" w:hint="eastAsia"/>
          <w:b/>
          <w:bCs/>
          <w:sz w:val="28"/>
          <w:rtl/>
          <w:lang w:bidi="ar-IQ"/>
        </w:rPr>
        <w:t>‌</w:t>
      </w:r>
      <w:r>
        <w:rPr>
          <w:rFonts w:ascii="Symbol" w:hAnsi="Symbol" w:cs="IRLotus" w:hint="cs"/>
          <w:b/>
          <w:bCs/>
          <w:sz w:val="28"/>
          <w:rtl/>
          <w:lang w:bidi="ar-IQ"/>
        </w:rPr>
        <w:t xml:space="preserve">کردیم </w:t>
      </w:r>
      <w:r w:rsidR="00875AC9">
        <w:rPr>
          <w:rFonts w:ascii="Symbol" w:hAnsi="Symbol" w:cs="IRLotus" w:hint="cs"/>
          <w:b/>
          <w:bCs/>
          <w:sz w:val="28"/>
          <w:rtl/>
          <w:lang w:bidi="ar-IQ"/>
        </w:rPr>
        <w:t>همچنان که اینجا ما هم می</w:t>
      </w:r>
      <w:r w:rsidR="00875AC9">
        <w:rPr>
          <w:rFonts w:ascii="Symbol" w:hAnsi="Symbol" w:cs="IRLotus" w:hint="eastAsia"/>
          <w:b/>
          <w:bCs/>
          <w:sz w:val="28"/>
          <w:rtl/>
          <w:lang w:bidi="ar-IQ"/>
        </w:rPr>
        <w:t>‌</w:t>
      </w:r>
      <w:r w:rsidR="00875AC9">
        <w:rPr>
          <w:rFonts w:ascii="Symbol" w:hAnsi="Symbol" w:cs="IRLotus" w:hint="cs"/>
          <w:b/>
          <w:bCs/>
          <w:sz w:val="28"/>
          <w:rtl/>
          <w:lang w:bidi="ar-IQ"/>
        </w:rPr>
        <w:t>خواستیم این قدر بحث را هدف ما این بود که این مباحث اخلاقی را ... چیزی نیست که مشکل درش باشد بحث در این است یعنی اصل بحث اگر آن آقا بگوید اصلا بحث در وضع نیست آن که غلط است که ، بحث اساسا در مشتق در وضع است ، نکته</w:t>
      </w:r>
      <w:r w:rsidR="00875AC9">
        <w:rPr>
          <w:rFonts w:ascii="Symbol" w:hAnsi="Symbol" w:cs="IRLotus" w:hint="eastAsia"/>
          <w:b/>
          <w:bCs/>
          <w:sz w:val="28"/>
          <w:rtl/>
          <w:lang w:bidi="ar-IQ"/>
        </w:rPr>
        <w:t>‌</w:t>
      </w:r>
      <w:r w:rsidR="00875AC9">
        <w:rPr>
          <w:rFonts w:ascii="Symbol" w:hAnsi="Symbol" w:cs="IRLotus" w:hint="cs"/>
          <w:b/>
          <w:bCs/>
          <w:sz w:val="28"/>
          <w:rtl/>
          <w:lang w:bidi="ar-IQ"/>
        </w:rPr>
        <w:t>اش چیست نکته</w:t>
      </w:r>
      <w:r w:rsidR="00875AC9">
        <w:rPr>
          <w:rFonts w:ascii="Symbol" w:hAnsi="Symbol" w:cs="IRLotus" w:hint="eastAsia"/>
          <w:b/>
          <w:bCs/>
          <w:sz w:val="28"/>
          <w:rtl/>
          <w:lang w:bidi="ar-IQ"/>
        </w:rPr>
        <w:t>‌</w:t>
      </w:r>
      <w:r w:rsidR="00875AC9">
        <w:rPr>
          <w:rFonts w:ascii="Symbol" w:hAnsi="Symbol" w:cs="IRLotus" w:hint="cs"/>
          <w:b/>
          <w:bCs/>
          <w:sz w:val="28"/>
          <w:rtl/>
          <w:lang w:bidi="ar-IQ"/>
        </w:rPr>
        <w:t>اش این است که در لغت عرب هیآت معنا دارد . تمام، مثل جوامد فرقی نمی</w:t>
      </w:r>
      <w:r w:rsidR="00875AC9">
        <w:rPr>
          <w:rFonts w:ascii="Symbol" w:hAnsi="Symbol" w:cs="IRLotus" w:hint="eastAsia"/>
          <w:b/>
          <w:bCs/>
          <w:sz w:val="28"/>
          <w:rtl/>
          <w:lang w:bidi="ar-IQ"/>
        </w:rPr>
        <w:t>‌</w:t>
      </w:r>
      <w:r w:rsidR="00875AC9">
        <w:rPr>
          <w:rFonts w:ascii="Symbol" w:hAnsi="Symbol" w:cs="IRLotus" w:hint="cs"/>
          <w:b/>
          <w:bCs/>
          <w:sz w:val="28"/>
          <w:rtl/>
          <w:lang w:bidi="ar-IQ"/>
        </w:rPr>
        <w:t xml:space="preserve">کند . </w:t>
      </w:r>
    </w:p>
    <w:p w14:paraId="1E6146E5" w14:textId="44697A47" w:rsidR="00875AC9" w:rsidRDefault="00875AC9" w:rsidP="00875AC9">
      <w:pPr>
        <w:bidi/>
        <w:spacing w:line="360" w:lineRule="auto"/>
        <w:ind w:firstLine="284"/>
        <w:rPr>
          <w:rFonts w:ascii="Symbol" w:hAnsi="Symbol" w:cs="IRLotus"/>
          <w:b/>
          <w:bCs/>
          <w:sz w:val="28"/>
          <w:rtl/>
          <w:lang w:bidi="ar-IQ"/>
        </w:rPr>
      </w:pPr>
      <w:r>
        <w:rPr>
          <w:rFonts w:ascii="Symbol" w:hAnsi="Symbol" w:cs="IRLotus" w:hint="cs"/>
          <w:b/>
          <w:bCs/>
          <w:sz w:val="28"/>
          <w:rtl/>
          <w:lang w:bidi="ar-IQ"/>
        </w:rPr>
        <w:t xml:space="preserve">یکی از حضار : استاد فروضات فقهیه که فرق ندارد </w:t>
      </w:r>
    </w:p>
    <w:p w14:paraId="0BF5E1D4" w14:textId="1F92A7B5" w:rsidR="00875AC9" w:rsidRDefault="00875AC9" w:rsidP="00875AC9">
      <w:pPr>
        <w:bidi/>
        <w:spacing w:line="360" w:lineRule="auto"/>
        <w:ind w:firstLine="284"/>
        <w:rPr>
          <w:rFonts w:ascii="Symbol" w:hAnsi="Symbol" w:cs="IRLotus"/>
          <w:b/>
          <w:bCs/>
          <w:sz w:val="28"/>
          <w:rtl/>
          <w:lang w:bidi="ar-IQ"/>
        </w:rPr>
      </w:pPr>
      <w:r>
        <w:rPr>
          <w:rFonts w:ascii="Symbol" w:hAnsi="Symbol" w:cs="IRLotus" w:hint="cs"/>
          <w:b/>
          <w:bCs/>
          <w:sz w:val="28"/>
          <w:rtl/>
          <w:lang w:bidi="ar-IQ"/>
        </w:rPr>
        <w:lastRenderedPageBreak/>
        <w:t>آیت الله مددی : نه ایشان می</w:t>
      </w:r>
      <w:r>
        <w:rPr>
          <w:rFonts w:ascii="Symbol" w:hAnsi="Symbol" w:cs="IRLotus" w:hint="eastAsia"/>
          <w:b/>
          <w:bCs/>
          <w:sz w:val="28"/>
          <w:rtl/>
          <w:lang w:bidi="ar-IQ"/>
        </w:rPr>
        <w:t>‌</w:t>
      </w:r>
      <w:r>
        <w:rPr>
          <w:rFonts w:ascii="Symbol" w:hAnsi="Symbol" w:cs="IRLotus" w:hint="cs"/>
          <w:b/>
          <w:bCs/>
          <w:sz w:val="28"/>
          <w:rtl/>
          <w:lang w:bidi="ar-IQ"/>
        </w:rPr>
        <w:t>خواهد این را بگوید در جایی که مثلا می</w:t>
      </w:r>
      <w:r>
        <w:rPr>
          <w:rFonts w:ascii="Symbol" w:hAnsi="Symbol" w:cs="IRLotus" w:hint="eastAsia"/>
          <w:b/>
          <w:bCs/>
          <w:sz w:val="28"/>
          <w:rtl/>
          <w:lang w:bidi="ar-IQ"/>
        </w:rPr>
        <w:t>‌</w:t>
      </w:r>
      <w:r>
        <w:rPr>
          <w:rFonts w:ascii="Symbol" w:hAnsi="Symbol" w:cs="IRLotus" w:hint="cs"/>
          <w:b/>
          <w:bCs/>
          <w:sz w:val="28"/>
          <w:rtl/>
          <w:lang w:bidi="ar-IQ"/>
        </w:rPr>
        <w:t xml:space="preserve">گوید ام الزوجه حرام است این </w:t>
      </w:r>
      <w:r w:rsidR="00F64547">
        <w:rPr>
          <w:rFonts w:ascii="Symbol" w:hAnsi="Symbol" w:cs="IRLotus" w:hint="cs"/>
          <w:b/>
          <w:bCs/>
          <w:sz w:val="28"/>
          <w:rtl/>
          <w:lang w:bidi="ar-IQ"/>
        </w:rPr>
        <w:t>بحث انطباق نیست خوب معلوم است بحث انطباق نیست معنای کلمه</w:t>
      </w:r>
      <w:r w:rsidR="00F64547">
        <w:rPr>
          <w:rFonts w:ascii="Symbol" w:hAnsi="Symbol" w:cs="IRLotus" w:hint="eastAsia"/>
          <w:b/>
          <w:bCs/>
          <w:sz w:val="28"/>
          <w:rtl/>
          <w:lang w:bidi="ar-IQ"/>
        </w:rPr>
        <w:t>‌</w:t>
      </w:r>
      <w:r w:rsidR="00F64547">
        <w:rPr>
          <w:rFonts w:ascii="Symbol" w:hAnsi="Symbol" w:cs="IRLotus" w:hint="cs"/>
          <w:b/>
          <w:bCs/>
          <w:sz w:val="28"/>
          <w:rtl/>
          <w:lang w:bidi="ar-IQ"/>
        </w:rPr>
        <w:t>ی ام الزوجه به معنای خودش است اصولا در قوانین مجاز به کار برده نمی</w:t>
      </w:r>
      <w:r w:rsidR="00F64547">
        <w:rPr>
          <w:rFonts w:ascii="Symbol" w:hAnsi="Symbol" w:cs="IRLotus" w:hint="eastAsia"/>
          <w:b/>
          <w:bCs/>
          <w:sz w:val="28"/>
          <w:rtl/>
          <w:lang w:bidi="ar-IQ"/>
        </w:rPr>
        <w:t>‌</w:t>
      </w:r>
      <w:r w:rsidR="00F64547">
        <w:rPr>
          <w:rFonts w:ascii="Symbol" w:hAnsi="Symbol" w:cs="IRLotus" w:hint="cs"/>
          <w:b/>
          <w:bCs/>
          <w:sz w:val="28"/>
          <w:rtl/>
          <w:lang w:bidi="ar-IQ"/>
        </w:rPr>
        <w:t xml:space="preserve">شود اگر هم به کار برده شود باید خیلی قرائن </w:t>
      </w:r>
      <w:r w:rsidR="00DD3C67">
        <w:rPr>
          <w:rFonts w:ascii="Symbol" w:hAnsi="Symbol" w:cs="IRLotus" w:hint="cs"/>
          <w:b/>
          <w:bCs/>
          <w:sz w:val="28"/>
          <w:rtl/>
          <w:lang w:bidi="ar-IQ"/>
        </w:rPr>
        <w:t xml:space="preserve">قوی همراهش باشد . </w:t>
      </w:r>
    </w:p>
    <w:p w14:paraId="2A0B1A29" w14:textId="0385CEE6" w:rsidR="00731A55" w:rsidRDefault="00DD3C67" w:rsidP="00731A55">
      <w:pPr>
        <w:bidi/>
        <w:spacing w:line="360" w:lineRule="auto"/>
        <w:ind w:firstLine="284"/>
        <w:rPr>
          <w:rFonts w:ascii="Symbol" w:hAnsi="Symbol" w:cs="IRLotus"/>
          <w:b/>
          <w:bCs/>
          <w:sz w:val="28"/>
          <w:rtl/>
          <w:lang w:bidi="ar-IQ"/>
        </w:rPr>
      </w:pPr>
      <w:r>
        <w:rPr>
          <w:rFonts w:ascii="Symbol" w:hAnsi="Symbol" w:cs="IRLotus" w:hint="cs"/>
          <w:b/>
          <w:bCs/>
          <w:sz w:val="28"/>
          <w:rtl/>
          <w:lang w:bidi="ar-IQ"/>
        </w:rPr>
        <w:t>پس بنابراین این بحث را من هدفم این نبود هدفم این بود که اولا اسائه</w:t>
      </w:r>
      <w:r>
        <w:rPr>
          <w:rFonts w:ascii="Symbol" w:hAnsi="Symbol" w:cs="IRLotus" w:hint="eastAsia"/>
          <w:b/>
          <w:bCs/>
          <w:sz w:val="28"/>
          <w:rtl/>
          <w:lang w:bidi="ar-IQ"/>
        </w:rPr>
        <w:t>‌</w:t>
      </w:r>
      <w:r>
        <w:rPr>
          <w:rFonts w:ascii="Symbol" w:hAnsi="Symbol" w:cs="IRLotus" w:hint="cs"/>
          <w:b/>
          <w:bCs/>
          <w:sz w:val="28"/>
          <w:rtl/>
          <w:lang w:bidi="ar-IQ"/>
        </w:rPr>
        <w:t>ی ادبی نباشد در قضایا و این به این توجیه است یعنی ایشان وقتی می</w:t>
      </w:r>
      <w:r>
        <w:rPr>
          <w:rFonts w:ascii="Symbol" w:hAnsi="Symbol" w:cs="IRLotus" w:hint="eastAsia"/>
          <w:b/>
          <w:bCs/>
          <w:sz w:val="28"/>
          <w:rtl/>
          <w:lang w:bidi="ar-IQ"/>
        </w:rPr>
        <w:t>‌</w:t>
      </w:r>
      <w:r>
        <w:rPr>
          <w:rFonts w:ascii="Symbol" w:hAnsi="Symbol" w:cs="IRLotus" w:hint="cs"/>
          <w:b/>
          <w:bCs/>
          <w:sz w:val="28"/>
          <w:rtl/>
          <w:lang w:bidi="ar-IQ"/>
        </w:rPr>
        <w:t xml:space="preserve">گوید ما در اینجا </w:t>
      </w:r>
      <w:r w:rsidR="002973CD">
        <w:rPr>
          <w:rFonts w:ascii="Symbol" w:hAnsi="Symbol" w:cs="IRLotus" w:hint="cs"/>
          <w:b/>
          <w:bCs/>
          <w:sz w:val="28"/>
          <w:rtl/>
          <w:lang w:bidi="ar-IQ"/>
        </w:rPr>
        <w:t>در انطباق بحث می</w:t>
      </w:r>
      <w:r w:rsidR="002973CD">
        <w:rPr>
          <w:rFonts w:ascii="Symbol" w:hAnsi="Symbol" w:cs="IRLotus" w:hint="eastAsia"/>
          <w:b/>
          <w:bCs/>
          <w:sz w:val="28"/>
          <w:rtl/>
          <w:lang w:bidi="ar-IQ"/>
        </w:rPr>
        <w:t>‌</w:t>
      </w:r>
      <w:r w:rsidR="002973CD">
        <w:rPr>
          <w:rFonts w:ascii="Symbol" w:hAnsi="Symbol" w:cs="IRLotus" w:hint="cs"/>
          <w:b/>
          <w:bCs/>
          <w:sz w:val="28"/>
          <w:rtl/>
          <w:lang w:bidi="ar-IQ"/>
        </w:rPr>
        <w:t>کنیم چرا چون در مجاز هم انطباق می</w:t>
      </w:r>
      <w:r w:rsidR="002973CD">
        <w:rPr>
          <w:rFonts w:ascii="Symbol" w:hAnsi="Symbol" w:cs="IRLotus" w:hint="eastAsia"/>
          <w:b/>
          <w:bCs/>
          <w:sz w:val="28"/>
          <w:rtl/>
          <w:lang w:bidi="ar-IQ"/>
        </w:rPr>
        <w:t>‌</w:t>
      </w:r>
      <w:r w:rsidR="002973CD">
        <w:rPr>
          <w:rFonts w:ascii="Symbol" w:hAnsi="Symbol" w:cs="IRLotus" w:hint="cs"/>
          <w:b/>
          <w:bCs/>
          <w:sz w:val="28"/>
          <w:rtl/>
          <w:lang w:bidi="ar-IQ"/>
        </w:rPr>
        <w:t>بیند ، انطباق یعنی چه این هم مصداق اسد می</w:t>
      </w:r>
      <w:r w:rsidR="002973CD">
        <w:rPr>
          <w:rFonts w:ascii="Symbol" w:hAnsi="Symbol" w:cs="IRLotus" w:hint="eastAsia"/>
          <w:b/>
          <w:bCs/>
          <w:sz w:val="28"/>
          <w:rtl/>
          <w:lang w:bidi="ar-IQ"/>
        </w:rPr>
        <w:t>‌</w:t>
      </w:r>
      <w:r w:rsidR="002973CD">
        <w:rPr>
          <w:rFonts w:ascii="Symbol" w:hAnsi="Symbol" w:cs="IRLotus" w:hint="cs"/>
          <w:b/>
          <w:bCs/>
          <w:sz w:val="28"/>
          <w:rtl/>
          <w:lang w:bidi="ar-IQ"/>
        </w:rPr>
        <w:t xml:space="preserve">بیند </w:t>
      </w:r>
      <w:r w:rsidR="00731A55">
        <w:rPr>
          <w:rFonts w:ascii="Symbol" w:hAnsi="Symbol" w:cs="IRLotus" w:hint="cs"/>
          <w:b/>
          <w:bCs/>
          <w:sz w:val="28"/>
          <w:rtl/>
          <w:lang w:bidi="ar-IQ"/>
        </w:rPr>
        <w:t>، فقط این انطباق گاهی حقیقی است گاهی تنزیلی است ، آن وقت نتیجتا مقام وضع و استعمال است همین که خود ایشان فرمودند دیگر این تندی و این حرف</w:t>
      </w:r>
      <w:r w:rsidR="00731A55">
        <w:rPr>
          <w:rFonts w:ascii="Symbol" w:hAnsi="Symbol" w:cs="IRLotus" w:hint="eastAsia"/>
          <w:b/>
          <w:bCs/>
          <w:sz w:val="28"/>
          <w:rtl/>
          <w:lang w:bidi="ar-IQ"/>
        </w:rPr>
        <w:t>‌</w:t>
      </w:r>
      <w:r w:rsidR="00731A55">
        <w:rPr>
          <w:rFonts w:ascii="Symbol" w:hAnsi="Symbol" w:cs="IRLotus" w:hint="cs"/>
          <w:b/>
          <w:bCs/>
          <w:sz w:val="28"/>
          <w:rtl/>
          <w:lang w:bidi="ar-IQ"/>
        </w:rPr>
        <w:t>ها را ندارد.</w:t>
      </w:r>
    </w:p>
    <w:p w14:paraId="1C960A78" w14:textId="7348D8C8" w:rsidR="00731A55" w:rsidRPr="004C5D29" w:rsidRDefault="00731A55" w:rsidP="00B04BB9">
      <w:pPr>
        <w:bidi/>
        <w:spacing w:line="360" w:lineRule="auto"/>
        <w:ind w:firstLine="284"/>
        <w:jc w:val="center"/>
        <w:rPr>
          <w:rFonts w:ascii="Symbol" w:hAnsi="Symbol" w:cs="IRLotus"/>
          <w:b/>
          <w:bCs/>
          <w:sz w:val="28"/>
          <w:lang w:bidi="ar-IQ"/>
        </w:rPr>
      </w:pPr>
      <w:r>
        <w:rPr>
          <w:rFonts w:ascii="Symbol" w:hAnsi="Symbol" w:cs="IRLotus" w:hint="cs"/>
          <w:b/>
          <w:bCs/>
          <w:sz w:val="28"/>
          <w:rtl/>
          <w:lang w:bidi="ar-IQ"/>
        </w:rPr>
        <w:t>و صلی الله علی محمد و آله الطاهرین</w:t>
      </w:r>
    </w:p>
    <w:sectPr w:rsidR="00731A55" w:rsidRPr="004C5D29" w:rsidSect="003C1C5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F0B8" w14:textId="77777777" w:rsidR="003C1C5F" w:rsidRDefault="003C1C5F" w:rsidP="00EF555C">
      <w:r>
        <w:separator/>
      </w:r>
    </w:p>
  </w:endnote>
  <w:endnote w:type="continuationSeparator" w:id="0">
    <w:p w14:paraId="5C450B46" w14:textId="77777777" w:rsidR="003C1C5F" w:rsidRDefault="003C1C5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EDEF" w14:textId="77777777" w:rsidR="003C1C5F" w:rsidRDefault="003C1C5F" w:rsidP="00EF555C">
      <w:r>
        <w:separator/>
      </w:r>
    </w:p>
  </w:footnote>
  <w:footnote w:type="continuationSeparator" w:id="0">
    <w:p w14:paraId="0506BDCB" w14:textId="77777777" w:rsidR="003C1C5F" w:rsidRDefault="003C1C5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8DE5457"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B345C">
          <w:rPr>
            <w:rFonts w:ascii="Noor_Titr" w:hAnsi="Noor_Titr" w:cs="B Nazanin" w:hint="cs"/>
            <w:b/>
            <w:bCs/>
            <w:color w:val="286564"/>
            <w:sz w:val="24"/>
            <w:szCs w:val="24"/>
            <w:rtl/>
            <w:lang w:bidi="fa-IR"/>
          </w:rPr>
          <w:t>یک</w:t>
        </w:r>
        <w:r w:rsidR="00CE144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6F2A37">
          <w:rPr>
            <w:rFonts w:ascii="Noor_Titr" w:hAnsi="Noor_Titr" w:cs="B Nazanin"/>
            <w:b/>
            <w:bCs/>
            <w:color w:val="286564"/>
            <w:sz w:val="24"/>
            <w:szCs w:val="24"/>
            <w:lang w:bidi="fa-IR"/>
          </w:rPr>
          <w:t>27</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6F2A37">
          <w:rPr>
            <w:rFonts w:ascii="Noor_Titr" w:hAnsi="Noor_Titr" w:cs="B Nazanin"/>
            <w:b/>
            <w:bCs/>
            <w:color w:val="286564"/>
            <w:sz w:val="24"/>
            <w:szCs w:val="24"/>
            <w:lang w:bidi="fa-IR"/>
          </w:rPr>
          <w:t>08</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19553EE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6F2A37">
          <w:rPr>
            <w:rFonts w:ascii="Noor_Titr" w:eastAsia="Times New Roman" w:hAnsi="Noor_Titr" w:cs="B Nazanin"/>
            <w:b/>
            <w:bCs/>
            <w:color w:val="286564"/>
            <w:sz w:val="24"/>
            <w:szCs w:val="24"/>
            <w:lang w:bidi="fa-IR"/>
          </w:rPr>
          <w:t>46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C5F"/>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5C"/>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547"/>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11508</TotalTime>
  <Pages>13</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3574</cp:revision>
  <cp:lastPrinted>2023-11-08T13:11:00Z</cp:lastPrinted>
  <dcterms:created xsi:type="dcterms:W3CDTF">2023-03-16T03:54:00Z</dcterms:created>
  <dcterms:modified xsi:type="dcterms:W3CDTF">2024-01-29T14:31:00Z</dcterms:modified>
</cp:coreProperties>
</file>